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5D95" w14:textId="1578940E" w:rsidR="00EE429A" w:rsidRPr="00B215ED" w:rsidRDefault="00AC1EF6" w:rsidP="00204889">
      <w:pPr>
        <w:pStyle w:val="Title"/>
        <w:tabs>
          <w:tab w:val="center" w:pos="5417"/>
        </w:tabs>
        <w:ind w:right="-485"/>
        <w:jc w:val="right"/>
        <w:rPr>
          <w:rFonts w:ascii="Arial" w:hAnsi="Arial"/>
          <w:caps/>
          <w:sz w:val="21"/>
          <w:szCs w:val="21"/>
          <w:lang w:val="ro-RO"/>
        </w:rPr>
      </w:pPr>
      <w:r w:rsidRPr="00B215ED">
        <w:rPr>
          <w:rFonts w:ascii="Arial" w:hAnsi="Arial"/>
          <w:caps/>
          <w:sz w:val="21"/>
          <w:szCs w:val="21"/>
          <w:lang w:val="ro-RO"/>
        </w:rPr>
        <w:t>AnexA 3</w:t>
      </w:r>
      <w:r w:rsidR="005741F4" w:rsidRPr="00B215ED">
        <w:rPr>
          <w:rFonts w:ascii="Arial" w:hAnsi="Arial"/>
          <w:caps/>
          <w:sz w:val="21"/>
          <w:szCs w:val="21"/>
          <w:lang w:val="ro-RO"/>
        </w:rPr>
        <w:tab/>
        <w:t xml:space="preserve">                                                                                                                          </w:t>
      </w:r>
      <w:r w:rsidR="006E102D" w:rsidRPr="00B215ED">
        <w:rPr>
          <w:rFonts w:ascii="Arial" w:hAnsi="Arial"/>
          <w:noProof/>
          <w:sz w:val="21"/>
          <w:szCs w:val="21"/>
        </w:rPr>
        <w:drawing>
          <wp:inline distT="0" distB="0" distL="0" distR="0" wp14:anchorId="479F745D" wp14:editId="7F141889">
            <wp:extent cx="174498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AC96A" w14:textId="77777777" w:rsidR="00945F0A" w:rsidRPr="00B215ED" w:rsidRDefault="00945F0A" w:rsidP="00D72652">
      <w:pPr>
        <w:pStyle w:val="Title"/>
        <w:ind w:right="-485"/>
        <w:jc w:val="both"/>
        <w:rPr>
          <w:rFonts w:ascii="Arial" w:hAnsi="Arial"/>
          <w:caps/>
          <w:sz w:val="21"/>
          <w:szCs w:val="21"/>
          <w:lang w:val="ro-RO"/>
        </w:rPr>
      </w:pPr>
    </w:p>
    <w:p w14:paraId="79DDA864" w14:textId="77777777" w:rsidR="00EE429A" w:rsidRPr="00B215ED" w:rsidRDefault="00945F0A" w:rsidP="00D72652">
      <w:pPr>
        <w:pStyle w:val="Title"/>
        <w:ind w:right="-485"/>
        <w:jc w:val="both"/>
        <w:rPr>
          <w:rFonts w:ascii="Arial" w:hAnsi="Arial"/>
          <w:caps/>
          <w:sz w:val="21"/>
          <w:szCs w:val="21"/>
          <w:lang w:val="ro-RO"/>
        </w:rPr>
      </w:pPr>
      <w:r w:rsidRPr="00B215ED">
        <w:rPr>
          <w:rFonts w:ascii="Arial" w:hAnsi="Arial"/>
          <w:caps/>
          <w:sz w:val="21"/>
          <w:szCs w:val="21"/>
          <w:lang w:val="ro-RO"/>
        </w:rPr>
        <w:t xml:space="preserve">       </w:t>
      </w:r>
      <w:r w:rsidR="00506834" w:rsidRPr="00B215ED">
        <w:rPr>
          <w:rFonts w:ascii="Arial" w:hAnsi="Arial"/>
          <w:caps/>
          <w:sz w:val="21"/>
          <w:szCs w:val="21"/>
          <w:lang w:val="ro-RO"/>
        </w:rPr>
        <w:t>OFERTA DE PREŢ</w:t>
      </w:r>
    </w:p>
    <w:p w14:paraId="47921012" w14:textId="77777777" w:rsidR="00D72652" w:rsidRPr="00B215ED" w:rsidRDefault="00D72652" w:rsidP="00D72652">
      <w:pPr>
        <w:pStyle w:val="Title"/>
        <w:ind w:right="-485"/>
        <w:jc w:val="both"/>
        <w:rPr>
          <w:rFonts w:ascii="Arial" w:hAnsi="Arial"/>
          <w:caps/>
          <w:sz w:val="21"/>
          <w:szCs w:val="21"/>
          <w:lang w:val="ro-RO"/>
        </w:rPr>
      </w:pPr>
    </w:p>
    <w:p w14:paraId="497F533D" w14:textId="77777777" w:rsidR="00C800DC" w:rsidRPr="00B215ED" w:rsidRDefault="00C800DC" w:rsidP="00C800DC">
      <w:pPr>
        <w:pStyle w:val="Title"/>
        <w:tabs>
          <w:tab w:val="clear" w:pos="-720"/>
          <w:tab w:val="left" w:pos="180"/>
        </w:tabs>
        <w:ind w:firstLine="180"/>
        <w:jc w:val="both"/>
        <w:rPr>
          <w:rFonts w:ascii="Arial" w:hAnsi="Arial"/>
          <w:caps/>
          <w:sz w:val="21"/>
          <w:szCs w:val="21"/>
          <w:lang w:val="ro-RO"/>
        </w:rPr>
      </w:pPr>
      <w:r w:rsidRPr="00B215ED">
        <w:rPr>
          <w:rFonts w:ascii="Arial" w:hAnsi="Arial"/>
          <w:caps/>
          <w:sz w:val="21"/>
          <w:szCs w:val="21"/>
          <w:lang w:val="ro-RO"/>
        </w:rPr>
        <w:t>_________________________________________________________________________________</w:t>
      </w:r>
    </w:p>
    <w:p w14:paraId="34A916B0" w14:textId="461D59AF" w:rsidR="00C800DC" w:rsidRPr="00B215ED" w:rsidRDefault="00C800DC" w:rsidP="00101DF1">
      <w:pPr>
        <w:pStyle w:val="Default"/>
        <w:tabs>
          <w:tab w:val="left" w:pos="180"/>
        </w:tabs>
        <w:jc w:val="both"/>
        <w:rPr>
          <w:rFonts w:ascii="Arial" w:hAnsi="Arial" w:cs="Arial"/>
          <w:b/>
          <w:sz w:val="21"/>
          <w:szCs w:val="21"/>
          <w:lang w:val="ro-RO"/>
        </w:rPr>
      </w:pPr>
      <w:r w:rsidRPr="00B215ED">
        <w:rPr>
          <w:rFonts w:ascii="Arial" w:hAnsi="Arial" w:cs="Arial"/>
          <w:b/>
          <w:sz w:val="21"/>
          <w:szCs w:val="21"/>
          <w:lang w:val="ro-RO"/>
        </w:rPr>
        <w:t xml:space="preserve">  </w:t>
      </w:r>
      <w:r w:rsidR="00101DF1" w:rsidRPr="00B215ED">
        <w:rPr>
          <w:rFonts w:ascii="Arial" w:hAnsi="Arial" w:cs="Arial"/>
          <w:i/>
          <w:iCs/>
          <w:sz w:val="21"/>
          <w:szCs w:val="21"/>
          <w:lang w:val="ro-RO"/>
        </w:rPr>
        <w:t>Obiect tender</w:t>
      </w:r>
      <w:r w:rsidRPr="00B215ED">
        <w:rPr>
          <w:rFonts w:ascii="Arial" w:hAnsi="Arial" w:cs="Arial"/>
          <w:b/>
          <w:sz w:val="21"/>
          <w:szCs w:val="21"/>
          <w:lang w:val="ro-RO"/>
        </w:rPr>
        <w:t xml:space="preserve"> </w:t>
      </w:r>
      <w:r w:rsidR="0099131F" w:rsidRPr="00B215ED">
        <w:rPr>
          <w:rFonts w:ascii="Arial" w:hAnsi="Arial" w:cs="Arial"/>
          <w:b/>
          <w:sz w:val="21"/>
          <w:szCs w:val="21"/>
          <w:lang w:val="ro-RO"/>
        </w:rPr>
        <w:t xml:space="preserve">   </w:t>
      </w:r>
      <w:r w:rsidRPr="00B215ED">
        <w:rPr>
          <w:rFonts w:ascii="Arial" w:hAnsi="Arial" w:cs="Arial"/>
          <w:b/>
          <w:sz w:val="21"/>
          <w:szCs w:val="21"/>
          <w:lang w:val="ro-RO"/>
        </w:rPr>
        <w:t xml:space="preserve"> </w:t>
      </w:r>
      <w:r w:rsidR="00101DF1" w:rsidRPr="00B215ED">
        <w:rPr>
          <w:rFonts w:ascii="Arial" w:hAnsi="Arial" w:cs="Arial"/>
          <w:b/>
          <w:sz w:val="21"/>
          <w:szCs w:val="21"/>
          <w:lang w:val="ro-RO"/>
        </w:rPr>
        <w:t>Licitație</w:t>
      </w:r>
      <w:r w:rsidRPr="00B215ED">
        <w:rPr>
          <w:rFonts w:ascii="Arial" w:hAnsi="Arial" w:cs="Arial"/>
          <w:b/>
          <w:sz w:val="21"/>
          <w:szCs w:val="21"/>
          <w:lang w:val="ro-RO"/>
        </w:rPr>
        <w:t xml:space="preserve"> Public</w:t>
      </w:r>
      <w:r w:rsidR="0098431D" w:rsidRPr="00B215ED">
        <w:rPr>
          <w:rFonts w:ascii="Arial" w:hAnsi="Arial" w:cs="Arial"/>
          <w:b/>
          <w:sz w:val="21"/>
          <w:szCs w:val="21"/>
          <w:lang w:val="ro-RO"/>
        </w:rPr>
        <w:t>a</w:t>
      </w:r>
      <w:r w:rsidRPr="00B215ED">
        <w:rPr>
          <w:rFonts w:ascii="Arial" w:hAnsi="Arial" w:cs="Arial"/>
          <w:b/>
          <w:sz w:val="21"/>
          <w:szCs w:val="21"/>
          <w:lang w:val="ro-RO"/>
        </w:rPr>
        <w:t xml:space="preserve"> privind selectarea companiei pentru </w:t>
      </w:r>
      <w:r w:rsidR="0099131F" w:rsidRPr="00B215ED">
        <w:rPr>
          <w:rFonts w:ascii="Arial" w:hAnsi="Arial" w:cs="Arial"/>
          <w:b/>
          <w:sz w:val="21"/>
          <w:szCs w:val="21"/>
          <w:lang w:val="ro-RO"/>
        </w:rPr>
        <w:t>confecționarea</w:t>
      </w:r>
      <w:r w:rsidRPr="00B215ED">
        <w:rPr>
          <w:rFonts w:ascii="Arial" w:hAnsi="Arial" w:cs="Arial"/>
          <w:b/>
          <w:sz w:val="21"/>
          <w:szCs w:val="21"/>
          <w:lang w:val="ro-RO"/>
        </w:rPr>
        <w:t>, transportarea si instalarea mobi</w:t>
      </w:r>
      <w:r w:rsidR="00911C50" w:rsidRPr="00B215ED">
        <w:rPr>
          <w:rFonts w:ascii="Arial" w:hAnsi="Arial" w:cs="Arial"/>
          <w:b/>
          <w:sz w:val="21"/>
          <w:szCs w:val="21"/>
          <w:lang w:val="ro-RO"/>
        </w:rPr>
        <w:t xml:space="preserve">lierului in oficiile </w:t>
      </w:r>
      <w:r w:rsidR="00101DF1" w:rsidRPr="00B215ED">
        <w:rPr>
          <w:rFonts w:ascii="Arial" w:hAnsi="Arial" w:cs="Arial"/>
          <w:b/>
          <w:sz w:val="21"/>
          <w:szCs w:val="21"/>
          <w:lang w:val="ro-RO"/>
        </w:rPr>
        <w:t>Băncii</w:t>
      </w:r>
    </w:p>
    <w:p w14:paraId="55D83B5F" w14:textId="7013B58C" w:rsidR="00C800DC" w:rsidRPr="00B215ED" w:rsidRDefault="00101DF1" w:rsidP="00C800DC">
      <w:pPr>
        <w:pStyle w:val="Default"/>
        <w:tabs>
          <w:tab w:val="left" w:pos="180"/>
        </w:tabs>
        <w:ind w:firstLine="180"/>
        <w:jc w:val="both"/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</w:pPr>
      <w:bookmarkStart w:id="0" w:name="_Hlk98777698"/>
      <w:r w:rsidRPr="00B215ED">
        <w:rPr>
          <w:rFonts w:ascii="Arial" w:hAnsi="Arial" w:cs="Arial"/>
          <w:i/>
          <w:iCs/>
          <w:sz w:val="21"/>
          <w:szCs w:val="21"/>
          <w:lang w:val="ro-RO"/>
        </w:rPr>
        <w:t>Cod tender</w:t>
      </w:r>
      <w:r w:rsidRPr="00B215ED">
        <w:rPr>
          <w:rFonts w:ascii="Arial" w:hAnsi="Arial" w:cs="Arial"/>
          <w:sz w:val="21"/>
          <w:szCs w:val="21"/>
          <w:lang w:val="ro-RO"/>
        </w:rPr>
        <w:t xml:space="preserve">       </w:t>
      </w:r>
      <w:r w:rsidR="00C800DC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0</w:t>
      </w:r>
      <w:r w:rsidR="0099131F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9</w:t>
      </w:r>
      <w:r w:rsidR="00C800DC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_PT</w:t>
      </w:r>
      <w:r w:rsidR="00144BF5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_</w:t>
      </w:r>
      <w:r w:rsidR="00911C50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IS</w:t>
      </w:r>
      <w:r w:rsidR="0099131F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SL</w:t>
      </w:r>
      <w:r w:rsidR="00144BF5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_</w:t>
      </w:r>
      <w:r w:rsidR="00911C50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Confectionare</w:t>
      </w:r>
      <w:r w:rsidR="00144BF5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_</w:t>
      </w:r>
      <w:r w:rsidR="006C6515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Instalare_</w:t>
      </w:r>
      <w:r w:rsidR="00144BF5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Mobili</w:t>
      </w:r>
      <w:r w:rsidR="00911C50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er</w:t>
      </w:r>
      <w:r w:rsidR="00144BF5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_</w:t>
      </w:r>
      <w:r w:rsidR="0099131F"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2206</w:t>
      </w:r>
      <w:r w:rsidRPr="00B215ED">
        <w:rPr>
          <w:rFonts w:ascii="Arial" w:hAnsi="Arial" w:cs="Arial"/>
          <w:b/>
          <w:caps/>
          <w:color w:val="auto"/>
          <w:sz w:val="21"/>
          <w:szCs w:val="21"/>
          <w:lang w:val="ro-RO" w:eastAsia="en-US"/>
        </w:rPr>
        <w:t>2026</w:t>
      </w:r>
    </w:p>
    <w:bookmarkEnd w:id="0"/>
    <w:p w14:paraId="636A98C1" w14:textId="3363D861" w:rsidR="00C800DC" w:rsidRPr="00B215ED" w:rsidRDefault="00101DF1" w:rsidP="00C800DC">
      <w:pPr>
        <w:pStyle w:val="Blockquote"/>
        <w:tabs>
          <w:tab w:val="left" w:pos="180"/>
        </w:tabs>
        <w:spacing w:before="0" w:after="0"/>
        <w:ind w:left="0" w:right="0" w:firstLine="180"/>
        <w:jc w:val="both"/>
        <w:rPr>
          <w:rFonts w:ascii="Arial" w:hAnsi="Arial"/>
          <w:b/>
          <w:sz w:val="21"/>
          <w:szCs w:val="21"/>
        </w:rPr>
      </w:pPr>
      <w:r w:rsidRPr="00B215ED">
        <w:rPr>
          <w:rFonts w:ascii="Arial" w:hAnsi="Arial"/>
          <w:i/>
          <w:iCs/>
          <w:sz w:val="21"/>
          <w:szCs w:val="21"/>
          <w:lang w:val="ro-RO"/>
        </w:rPr>
        <w:t>Data</w:t>
      </w:r>
      <w:r w:rsidRPr="00B215ED">
        <w:rPr>
          <w:rFonts w:ascii="Arial" w:hAnsi="Arial"/>
          <w:sz w:val="21"/>
          <w:szCs w:val="21"/>
          <w:lang w:val="ro-RO"/>
        </w:rPr>
        <w:t xml:space="preserve">                </w:t>
      </w:r>
      <w:r w:rsidR="0099131F" w:rsidRPr="00B215ED">
        <w:rPr>
          <w:rFonts w:ascii="Arial" w:hAnsi="Arial"/>
          <w:sz w:val="21"/>
          <w:szCs w:val="21"/>
          <w:lang w:val="ro-RO"/>
        </w:rPr>
        <w:t xml:space="preserve"> </w:t>
      </w:r>
      <w:r w:rsidR="0099131F" w:rsidRPr="00B215ED">
        <w:rPr>
          <w:rFonts w:ascii="Arial" w:hAnsi="Arial"/>
          <w:b/>
          <w:sz w:val="21"/>
          <w:szCs w:val="21"/>
        </w:rPr>
        <w:t>23 Iunie</w:t>
      </w:r>
      <w:r w:rsidRPr="00B215ED">
        <w:rPr>
          <w:rFonts w:ascii="Arial" w:hAnsi="Arial"/>
          <w:b/>
          <w:sz w:val="21"/>
          <w:szCs w:val="21"/>
        </w:rPr>
        <w:t xml:space="preserve"> 2026</w:t>
      </w:r>
      <w:r w:rsidR="0099131F" w:rsidRPr="00B215ED">
        <w:rPr>
          <w:rFonts w:ascii="Arial" w:hAnsi="Arial"/>
          <w:b/>
          <w:sz w:val="21"/>
          <w:szCs w:val="21"/>
        </w:rPr>
        <w:t xml:space="preserve"> </w:t>
      </w:r>
    </w:p>
    <w:p w14:paraId="0B731DE0" w14:textId="77777777" w:rsidR="00C800DC" w:rsidRPr="00B215ED" w:rsidRDefault="00C800DC" w:rsidP="00C800DC">
      <w:pPr>
        <w:pStyle w:val="NormalWeb"/>
        <w:shd w:val="clear" w:color="auto" w:fill="FFFFFF"/>
        <w:spacing w:before="0" w:beforeAutospacing="0" w:after="0" w:afterAutospacing="0"/>
        <w:ind w:right="-58" w:firstLine="142"/>
        <w:jc w:val="both"/>
        <w:rPr>
          <w:rFonts w:ascii="Arial" w:hAnsi="Arial"/>
          <w:b/>
          <w:sz w:val="21"/>
          <w:szCs w:val="21"/>
          <w:lang w:val="ro-RO"/>
        </w:rPr>
      </w:pPr>
      <w:r w:rsidRPr="00B215ED">
        <w:rPr>
          <w:rFonts w:ascii="Arial" w:hAnsi="Arial"/>
          <w:b/>
          <w:sz w:val="21"/>
          <w:szCs w:val="21"/>
          <w:lang w:val="ro-RO"/>
        </w:rPr>
        <w:t xml:space="preserve"> _________________________________________________________________________________</w:t>
      </w:r>
    </w:p>
    <w:p w14:paraId="5A4DD438" w14:textId="77777777" w:rsidR="00C800DC" w:rsidRPr="00B215ED" w:rsidRDefault="00C800DC" w:rsidP="00C800DC">
      <w:pPr>
        <w:pStyle w:val="NormalWeb"/>
        <w:shd w:val="clear" w:color="auto" w:fill="FFFFFF"/>
        <w:spacing w:before="0" w:beforeAutospacing="0" w:after="0" w:afterAutospacing="0"/>
        <w:ind w:right="-58" w:firstLine="720"/>
        <w:jc w:val="both"/>
        <w:rPr>
          <w:rFonts w:ascii="Arial" w:hAnsi="Arial"/>
          <w:sz w:val="21"/>
          <w:szCs w:val="21"/>
          <w:lang w:val="ro-RO" w:eastAsia="en-US"/>
        </w:rPr>
      </w:pPr>
    </w:p>
    <w:p w14:paraId="76D34ADF" w14:textId="7C3198E8" w:rsidR="00101DF1" w:rsidRPr="00B215ED" w:rsidRDefault="00101DF1" w:rsidP="00101DF1">
      <w:pPr>
        <w:pStyle w:val="NormalWeb"/>
        <w:shd w:val="clear" w:color="auto" w:fill="FFFFFF"/>
        <w:spacing w:before="0" w:beforeAutospacing="0" w:after="0" w:afterAutospacing="0" w:line="276" w:lineRule="auto"/>
        <w:ind w:right="-58" w:firstLine="142"/>
        <w:rPr>
          <w:rFonts w:ascii="Arial" w:hAnsi="Arial"/>
          <w:sz w:val="21"/>
          <w:szCs w:val="21"/>
          <w:lang w:val="ro-RO" w:eastAsia="en-US"/>
        </w:rPr>
      </w:pPr>
      <w:r w:rsidRPr="00B215ED">
        <w:rPr>
          <w:rFonts w:ascii="Arial" w:hAnsi="Arial"/>
          <w:sz w:val="21"/>
          <w:szCs w:val="21"/>
          <w:lang w:val="ro-RO" w:eastAsia="en-US"/>
        </w:rPr>
        <w:t>Banca Comercială ProCredit Bank S.A. a primit licență pentru desfășurarea activității financiare la 17 decembrie 2007. Banca oferă un spectru  larg  de servicii: depozite,  conturi de economii, conturi curente, credite pentru dezvoltarea afacerii</w:t>
      </w:r>
      <w:r w:rsidR="0099131F" w:rsidRPr="00B215ED">
        <w:rPr>
          <w:rFonts w:ascii="Arial" w:hAnsi="Arial"/>
          <w:sz w:val="21"/>
          <w:szCs w:val="21"/>
          <w:lang w:val="ro-RO" w:eastAsia="en-US"/>
        </w:rPr>
        <w:t xml:space="preserve">, persoane fizice </w:t>
      </w:r>
      <w:r w:rsidRPr="00B215ED">
        <w:rPr>
          <w:rFonts w:ascii="Arial" w:hAnsi="Arial"/>
          <w:sz w:val="21"/>
          <w:szCs w:val="21"/>
          <w:lang w:val="ro-RO" w:eastAsia="en-US"/>
        </w:rPr>
        <w:t>etc.</w:t>
      </w:r>
    </w:p>
    <w:p w14:paraId="1883AC59" w14:textId="77777777" w:rsidR="0099131F" w:rsidRPr="00B215ED" w:rsidRDefault="0099131F" w:rsidP="00101DF1">
      <w:pPr>
        <w:pStyle w:val="NormalWeb"/>
        <w:shd w:val="clear" w:color="auto" w:fill="FFFFFF"/>
        <w:spacing w:before="0" w:beforeAutospacing="0" w:after="0" w:afterAutospacing="0" w:line="276" w:lineRule="auto"/>
        <w:ind w:right="-58" w:firstLine="142"/>
        <w:rPr>
          <w:rFonts w:ascii="Arial" w:hAnsi="Arial"/>
          <w:sz w:val="21"/>
          <w:szCs w:val="21"/>
          <w:lang w:val="ro-RO" w:eastAsia="en-US"/>
        </w:rPr>
      </w:pPr>
    </w:p>
    <w:p w14:paraId="22EC47BF" w14:textId="469CDDE8" w:rsidR="00036DB6" w:rsidRPr="00B215ED" w:rsidRDefault="00036DB6" w:rsidP="00101DF1">
      <w:pPr>
        <w:ind w:firstLine="142"/>
        <w:jc w:val="both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en-US"/>
        </w:rPr>
        <w:t xml:space="preserve">B.C. „ProCredit Bank" S.A. </w:t>
      </w:r>
      <w:r w:rsidRPr="00B215ED">
        <w:rPr>
          <w:sz w:val="21"/>
          <w:szCs w:val="21"/>
          <w:lang w:val="ro-RO"/>
        </w:rPr>
        <w:t xml:space="preserve">anunţă </w:t>
      </w:r>
      <w:r w:rsidR="00DB31F3" w:rsidRPr="00B215ED">
        <w:rPr>
          <w:sz w:val="21"/>
          <w:szCs w:val="21"/>
          <w:lang w:val="ro-RO"/>
        </w:rPr>
        <w:t xml:space="preserve">Licitatie Publica </w:t>
      </w:r>
      <w:r w:rsidRPr="00B215ED">
        <w:rPr>
          <w:sz w:val="21"/>
          <w:szCs w:val="21"/>
          <w:lang w:val="ro-RO"/>
        </w:rPr>
        <w:t xml:space="preserve">pentru </w:t>
      </w:r>
      <w:r w:rsidR="0099131F" w:rsidRPr="00B215ED">
        <w:rPr>
          <w:sz w:val="21"/>
          <w:szCs w:val="21"/>
          <w:lang w:val="ro-RO"/>
        </w:rPr>
        <w:t>confecționarea</w:t>
      </w:r>
      <w:r w:rsidR="00DB31F3" w:rsidRPr="00B215ED">
        <w:rPr>
          <w:sz w:val="21"/>
          <w:szCs w:val="21"/>
          <w:lang w:val="ro-RO"/>
        </w:rPr>
        <w:t xml:space="preserve"> mobilierului pentru oficiile </w:t>
      </w:r>
      <w:r w:rsidR="0099131F" w:rsidRPr="00B215ED">
        <w:rPr>
          <w:sz w:val="21"/>
          <w:szCs w:val="21"/>
          <w:lang w:val="ro-RO"/>
        </w:rPr>
        <w:t>Băncii</w:t>
      </w:r>
      <w:r w:rsidR="00DB31F3" w:rsidRPr="00B215ED">
        <w:rPr>
          <w:sz w:val="21"/>
          <w:szCs w:val="21"/>
          <w:lang w:val="ro-RO"/>
        </w:rPr>
        <w:t>, dupa cum urmeaza: m</w:t>
      </w:r>
      <w:r w:rsidR="0099131F" w:rsidRPr="00B215ED">
        <w:rPr>
          <w:sz w:val="21"/>
          <w:szCs w:val="21"/>
          <w:lang w:val="ro-RO"/>
        </w:rPr>
        <w:t>ese</w:t>
      </w:r>
      <w:r w:rsidR="00DB31F3" w:rsidRPr="00B215ED">
        <w:rPr>
          <w:sz w:val="21"/>
          <w:szCs w:val="21"/>
          <w:lang w:val="ro-RO"/>
        </w:rPr>
        <w:t xml:space="preserve"> de birou, dulapuri, tumbe</w:t>
      </w:r>
      <w:r w:rsidR="00911C50" w:rsidRPr="00B215ED">
        <w:rPr>
          <w:sz w:val="21"/>
          <w:szCs w:val="21"/>
          <w:lang w:val="ro-RO"/>
        </w:rPr>
        <w:t>, mobil</w:t>
      </w:r>
      <w:r w:rsidR="00101DF1" w:rsidRPr="00B215ED">
        <w:rPr>
          <w:sz w:val="21"/>
          <w:szCs w:val="21"/>
          <w:lang w:val="ro-RO"/>
        </w:rPr>
        <w:t>a</w:t>
      </w:r>
      <w:r w:rsidR="00911C50" w:rsidRPr="00B215ED">
        <w:rPr>
          <w:sz w:val="21"/>
          <w:szCs w:val="21"/>
          <w:lang w:val="ro-RO"/>
        </w:rPr>
        <w:t xml:space="preserve"> de </w:t>
      </w:r>
      <w:r w:rsidR="00101DF1" w:rsidRPr="00B215ED">
        <w:rPr>
          <w:sz w:val="21"/>
          <w:szCs w:val="21"/>
          <w:lang w:val="ro-RO"/>
        </w:rPr>
        <w:t>bucătărie</w:t>
      </w:r>
      <w:r w:rsidR="0099131F" w:rsidRPr="00B215ED">
        <w:rPr>
          <w:sz w:val="21"/>
          <w:szCs w:val="21"/>
          <w:lang w:val="ro-RO"/>
        </w:rPr>
        <w:t>, set mese cafea</w:t>
      </w:r>
      <w:r w:rsidR="00DB31F3" w:rsidRPr="00B215ED">
        <w:rPr>
          <w:sz w:val="21"/>
          <w:szCs w:val="21"/>
          <w:lang w:val="ro-RO"/>
        </w:rPr>
        <w:t xml:space="preserve"> etc</w:t>
      </w:r>
      <w:r w:rsidRPr="00B215ED">
        <w:rPr>
          <w:sz w:val="21"/>
          <w:szCs w:val="21"/>
          <w:lang w:val="ro-RO"/>
        </w:rPr>
        <w:t>.</w:t>
      </w:r>
    </w:p>
    <w:p w14:paraId="32BEF5A4" w14:textId="77777777" w:rsidR="00697D7B" w:rsidRDefault="00204889" w:rsidP="006C6515">
      <w:pPr>
        <w:pStyle w:val="Caption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 xml:space="preserve">  </w:t>
      </w:r>
      <w:r w:rsidR="0099131F" w:rsidRPr="00B215ED">
        <w:rPr>
          <w:sz w:val="21"/>
          <w:szCs w:val="21"/>
          <w:lang w:val="ro-RO"/>
        </w:rPr>
        <w:t xml:space="preserve"> Informația</w:t>
      </w:r>
      <w:r w:rsidR="00DB31F3" w:rsidRPr="00B215ED">
        <w:rPr>
          <w:sz w:val="21"/>
          <w:szCs w:val="21"/>
          <w:lang w:val="ro-RO"/>
        </w:rPr>
        <w:t xml:space="preserve"> privind mobilierul ce urmeaza a fi confectionat</w:t>
      </w:r>
      <w:r w:rsidRPr="00B215ED">
        <w:rPr>
          <w:sz w:val="21"/>
          <w:szCs w:val="21"/>
          <w:lang w:val="ro-RO"/>
        </w:rPr>
        <w:t xml:space="preserve"> la momentul actual este indicat in Tabelul nr.1.</w:t>
      </w:r>
      <w:r w:rsidR="00697D7B" w:rsidRPr="00B215ED">
        <w:rPr>
          <w:sz w:val="21"/>
          <w:szCs w:val="21"/>
          <w:lang w:val="ro-RO"/>
        </w:rPr>
        <w:t xml:space="preserve"> </w:t>
      </w:r>
      <w:r w:rsidRPr="00B215ED">
        <w:rPr>
          <w:sz w:val="21"/>
          <w:szCs w:val="21"/>
          <w:lang w:val="ro-RO"/>
        </w:rPr>
        <w:t xml:space="preserve"> Mobilierul va fi t</w:t>
      </w:r>
      <w:r w:rsidR="006C6515" w:rsidRPr="00B215ED">
        <w:rPr>
          <w:sz w:val="21"/>
          <w:szCs w:val="21"/>
          <w:lang w:val="ro-RO"/>
        </w:rPr>
        <w:t>ransportat si instalat in Ofici</w:t>
      </w:r>
      <w:r w:rsidR="0099131F" w:rsidRPr="00B215ED">
        <w:rPr>
          <w:sz w:val="21"/>
          <w:szCs w:val="21"/>
          <w:lang w:val="ro-RO"/>
        </w:rPr>
        <w:t>ul din mun. Bălți</w:t>
      </w:r>
      <w:r w:rsidR="00697D7B" w:rsidRPr="00B215ED">
        <w:rPr>
          <w:sz w:val="21"/>
          <w:szCs w:val="21"/>
          <w:lang w:val="ro-RO"/>
        </w:rPr>
        <w:t xml:space="preserve">. </w:t>
      </w:r>
    </w:p>
    <w:p w14:paraId="4C5D3E46" w14:textId="169945C9" w:rsidR="00B215ED" w:rsidRPr="00B215ED" w:rsidRDefault="00B215ED" w:rsidP="00B215ED">
      <w:pPr>
        <w:rPr>
          <w:lang w:val="ro-RO"/>
        </w:rPr>
      </w:pPr>
      <w:r>
        <w:rPr>
          <w:lang w:val="ro-RO"/>
        </w:rPr>
        <w:t>Ulterior poate fi confecționat mobilier similar pentru alte locații ale Bancii.</w:t>
      </w:r>
    </w:p>
    <w:p w14:paraId="5D89323E" w14:textId="3D604937" w:rsidR="001B3D8E" w:rsidRPr="00B215ED" w:rsidRDefault="00B215ED" w:rsidP="006C6515">
      <w:pPr>
        <w:pStyle w:val="Caption"/>
        <w:rPr>
          <w:b w:val="0"/>
          <w:bCs w:val="0"/>
          <w:sz w:val="21"/>
          <w:szCs w:val="21"/>
          <w:lang w:val="ro-RO"/>
        </w:rPr>
      </w:pPr>
      <w:r w:rsidRPr="00B215ED">
        <w:rPr>
          <w:b w:val="0"/>
          <w:bCs w:val="0"/>
          <w:sz w:val="21"/>
          <w:szCs w:val="21"/>
          <w:lang w:val="ro-RO"/>
        </w:rPr>
        <w:t>Informația</w:t>
      </w:r>
      <w:r w:rsidR="00697D7B" w:rsidRPr="00B215ED">
        <w:rPr>
          <w:b w:val="0"/>
          <w:bCs w:val="0"/>
          <w:sz w:val="21"/>
          <w:szCs w:val="21"/>
          <w:lang w:val="ro-RO"/>
        </w:rPr>
        <w:t xml:space="preserve"> privind </w:t>
      </w:r>
      <w:r w:rsidRPr="00B215ED">
        <w:rPr>
          <w:b w:val="0"/>
          <w:bCs w:val="0"/>
          <w:sz w:val="21"/>
          <w:szCs w:val="21"/>
          <w:lang w:val="ro-RO"/>
        </w:rPr>
        <w:t>schema, planul, dimensiunile si tipul materialului utilizat</w:t>
      </w:r>
      <w:r w:rsidRPr="00B215ED">
        <w:rPr>
          <w:b w:val="0"/>
          <w:bCs w:val="0"/>
          <w:sz w:val="21"/>
          <w:szCs w:val="21"/>
          <w:lang w:val="ro-RO"/>
        </w:rPr>
        <w:t xml:space="preserve"> </w:t>
      </w:r>
      <w:r w:rsidR="00DB31F3" w:rsidRPr="00B215ED">
        <w:rPr>
          <w:b w:val="0"/>
          <w:bCs w:val="0"/>
          <w:sz w:val="21"/>
          <w:szCs w:val="21"/>
          <w:lang w:val="ro-RO"/>
        </w:rPr>
        <w:t xml:space="preserve">o </w:t>
      </w:r>
      <w:r w:rsidR="0099131F" w:rsidRPr="00B215ED">
        <w:rPr>
          <w:b w:val="0"/>
          <w:bCs w:val="0"/>
          <w:sz w:val="21"/>
          <w:szCs w:val="21"/>
          <w:lang w:val="ro-RO"/>
        </w:rPr>
        <w:t>găsiți</w:t>
      </w:r>
      <w:r w:rsidR="00C800DC" w:rsidRPr="00B215ED">
        <w:rPr>
          <w:b w:val="0"/>
          <w:bCs w:val="0"/>
          <w:sz w:val="21"/>
          <w:szCs w:val="21"/>
          <w:lang w:val="ro-RO"/>
        </w:rPr>
        <w:t xml:space="preserve"> </w:t>
      </w:r>
      <w:r w:rsidR="00DB31F3" w:rsidRPr="00B215ED">
        <w:rPr>
          <w:b w:val="0"/>
          <w:bCs w:val="0"/>
          <w:sz w:val="21"/>
          <w:szCs w:val="21"/>
          <w:lang w:val="ro-RO"/>
        </w:rPr>
        <w:t>in</w:t>
      </w:r>
      <w:r w:rsidR="001B3D8E" w:rsidRPr="00B215ED">
        <w:rPr>
          <w:b w:val="0"/>
          <w:bCs w:val="0"/>
          <w:sz w:val="21"/>
          <w:szCs w:val="21"/>
          <w:lang w:val="ro-RO"/>
        </w:rPr>
        <w:t xml:space="preserve"> Anex</w:t>
      </w:r>
      <w:r w:rsidR="00DB31F3" w:rsidRPr="00B215ED">
        <w:rPr>
          <w:b w:val="0"/>
          <w:bCs w:val="0"/>
          <w:sz w:val="21"/>
          <w:szCs w:val="21"/>
          <w:lang w:val="ro-RO"/>
        </w:rPr>
        <w:t>ele</w:t>
      </w:r>
      <w:r w:rsidR="001B3D8E" w:rsidRPr="00B215ED">
        <w:rPr>
          <w:b w:val="0"/>
          <w:bCs w:val="0"/>
          <w:sz w:val="21"/>
          <w:szCs w:val="21"/>
          <w:lang w:val="ro-RO"/>
        </w:rPr>
        <w:t xml:space="preserve"> 3.1</w:t>
      </w:r>
      <w:r w:rsidR="00DB31F3" w:rsidRPr="00B215ED">
        <w:rPr>
          <w:b w:val="0"/>
          <w:bCs w:val="0"/>
          <w:sz w:val="21"/>
          <w:szCs w:val="21"/>
          <w:lang w:val="ro-RO"/>
        </w:rPr>
        <w:t xml:space="preserve"> – 3.</w:t>
      </w:r>
      <w:r w:rsidR="00697D7B" w:rsidRPr="00B215ED">
        <w:rPr>
          <w:b w:val="0"/>
          <w:bCs w:val="0"/>
          <w:sz w:val="21"/>
          <w:szCs w:val="21"/>
          <w:lang w:val="ro-RO"/>
        </w:rPr>
        <w:t>12</w:t>
      </w:r>
      <w:r w:rsidR="001B3D8E" w:rsidRPr="00B215ED">
        <w:rPr>
          <w:b w:val="0"/>
          <w:bCs w:val="0"/>
          <w:sz w:val="21"/>
          <w:szCs w:val="21"/>
          <w:lang w:val="ro-RO"/>
        </w:rPr>
        <w:t>.</w:t>
      </w:r>
      <w:r w:rsidRPr="00B215ED">
        <w:rPr>
          <w:b w:val="0"/>
          <w:bCs w:val="0"/>
          <w:sz w:val="21"/>
          <w:szCs w:val="21"/>
          <w:lang w:val="ro-RO"/>
        </w:rPr>
        <w:t xml:space="preserve"> Pentru mobilierul care nu se include in Anexa 3.1-3.12, dimensiunile sunt indicate in Tabelul nr. 1.</w:t>
      </w:r>
    </w:p>
    <w:p w14:paraId="735955C7" w14:textId="77777777" w:rsidR="001B3D8E" w:rsidRPr="00B215ED" w:rsidRDefault="001B3D8E" w:rsidP="00D72652">
      <w:pPr>
        <w:spacing w:after="0"/>
        <w:ind w:right="-54" w:firstLine="720"/>
        <w:jc w:val="both"/>
        <w:rPr>
          <w:sz w:val="21"/>
          <w:szCs w:val="21"/>
          <w:u w:val="single"/>
          <w:lang w:val="ro-RO"/>
        </w:rPr>
      </w:pPr>
    </w:p>
    <w:p w14:paraId="453CAAA7" w14:textId="54DE01F6" w:rsidR="006F1DDC" w:rsidRPr="00B215ED" w:rsidRDefault="00036DB6" w:rsidP="00697D7B">
      <w:pPr>
        <w:pStyle w:val="ListParagraph"/>
        <w:numPr>
          <w:ilvl w:val="0"/>
          <w:numId w:val="48"/>
        </w:numPr>
        <w:spacing w:after="0"/>
        <w:ind w:right="-54"/>
        <w:jc w:val="both"/>
        <w:rPr>
          <w:b/>
          <w:sz w:val="21"/>
          <w:szCs w:val="21"/>
          <w:u w:val="single"/>
          <w:lang w:val="ro-RO"/>
        </w:rPr>
      </w:pPr>
      <w:r w:rsidRPr="00B215ED">
        <w:rPr>
          <w:b/>
          <w:sz w:val="21"/>
          <w:szCs w:val="21"/>
          <w:u w:val="single"/>
          <w:lang w:val="ro-RO"/>
        </w:rPr>
        <w:t>Cer</w:t>
      </w:r>
      <w:r w:rsidR="006F1DDC" w:rsidRPr="00B215ED">
        <w:rPr>
          <w:b/>
          <w:sz w:val="21"/>
          <w:szCs w:val="21"/>
          <w:u w:val="single"/>
          <w:lang w:val="ro-RO"/>
        </w:rPr>
        <w:t xml:space="preserve">inţe </w:t>
      </w:r>
      <w:r w:rsidR="0099131F" w:rsidRPr="00B215ED">
        <w:rPr>
          <w:b/>
          <w:sz w:val="21"/>
          <w:szCs w:val="21"/>
          <w:u w:val="single"/>
          <w:lang w:val="ro-RO"/>
        </w:rPr>
        <w:t>tehnice</w:t>
      </w:r>
      <w:r w:rsidR="006028EF" w:rsidRPr="00B215ED">
        <w:rPr>
          <w:b/>
          <w:sz w:val="21"/>
          <w:szCs w:val="21"/>
          <w:u w:val="single"/>
          <w:lang w:val="ro-RO"/>
        </w:rPr>
        <w:t xml:space="preserve"> </w:t>
      </w:r>
      <w:r w:rsidR="0099131F" w:rsidRPr="00B215ED">
        <w:rPr>
          <w:b/>
          <w:sz w:val="21"/>
          <w:szCs w:val="21"/>
          <w:u w:val="single"/>
          <w:lang w:val="ro-RO"/>
        </w:rPr>
        <w:t>fata de o</w:t>
      </w:r>
      <w:r w:rsidR="00B215ED">
        <w:rPr>
          <w:b/>
          <w:sz w:val="21"/>
          <w:szCs w:val="21"/>
          <w:u w:val="single"/>
          <w:lang w:val="ro-RO"/>
        </w:rPr>
        <w:t>b</w:t>
      </w:r>
      <w:r w:rsidR="0099131F" w:rsidRPr="00B215ED">
        <w:rPr>
          <w:b/>
          <w:sz w:val="21"/>
          <w:szCs w:val="21"/>
          <w:u w:val="single"/>
          <w:lang w:val="ro-RO"/>
        </w:rPr>
        <w:t>iectul Licitatie</w:t>
      </w:r>
      <w:r w:rsidR="006F1DDC" w:rsidRPr="00B215ED">
        <w:rPr>
          <w:b/>
          <w:sz w:val="21"/>
          <w:szCs w:val="21"/>
          <w:u w:val="single"/>
          <w:lang w:val="ro-RO"/>
        </w:rPr>
        <w:t>i:</w:t>
      </w:r>
    </w:p>
    <w:p w14:paraId="436BB025" w14:textId="77777777" w:rsidR="00AE7977" w:rsidRPr="00B215ED" w:rsidRDefault="00AE7977" w:rsidP="00D72652">
      <w:pPr>
        <w:spacing w:after="0"/>
        <w:ind w:right="-54" w:firstLine="720"/>
        <w:jc w:val="both"/>
        <w:rPr>
          <w:b/>
          <w:sz w:val="21"/>
          <w:szCs w:val="21"/>
          <w:u w:val="single"/>
          <w:lang w:val="ro-RO"/>
        </w:rPr>
      </w:pPr>
    </w:p>
    <w:p w14:paraId="45584E7A" w14:textId="6FD7D396" w:rsidR="00697D7B" w:rsidRPr="00B215ED" w:rsidRDefault="00B215ED" w:rsidP="0099131F">
      <w:pPr>
        <w:spacing w:after="0" w:line="276" w:lineRule="auto"/>
        <w:ind w:right="-58"/>
        <w:jc w:val="both"/>
        <w:rPr>
          <w:sz w:val="21"/>
          <w:szCs w:val="21"/>
          <w:lang w:val="ro-RO"/>
        </w:rPr>
      </w:pPr>
      <w:r>
        <w:rPr>
          <w:sz w:val="21"/>
          <w:szCs w:val="21"/>
          <w:lang w:val="ro-RO"/>
        </w:rPr>
        <w:t xml:space="preserve"> </w:t>
      </w:r>
      <w:r w:rsidR="00697D7B" w:rsidRPr="00B215ED">
        <w:rPr>
          <w:sz w:val="21"/>
          <w:szCs w:val="21"/>
          <w:lang w:val="ro-RO"/>
        </w:rPr>
        <w:t xml:space="preserve">Rugam sa pregătiți o Oferta de pret care va include informația cu privire la </w:t>
      </w:r>
      <w:r w:rsidRPr="00B215ED">
        <w:rPr>
          <w:sz w:val="21"/>
          <w:szCs w:val="21"/>
          <w:lang w:val="ro-RO"/>
        </w:rPr>
        <w:t>confecționarea</w:t>
      </w:r>
      <w:r w:rsidR="00697D7B" w:rsidRPr="00B215ED">
        <w:rPr>
          <w:sz w:val="21"/>
          <w:szCs w:val="21"/>
          <w:lang w:val="ro-RO"/>
        </w:rPr>
        <w:t xml:space="preserve">, transportarea si instalarea mobilierului in Oficiul din mun. </w:t>
      </w:r>
      <w:r w:rsidRPr="00B215ED">
        <w:rPr>
          <w:sz w:val="21"/>
          <w:szCs w:val="21"/>
          <w:lang w:val="ro-RO"/>
        </w:rPr>
        <w:t>Bălți</w:t>
      </w:r>
      <w:r w:rsidR="00697D7B" w:rsidRPr="00B215ED">
        <w:rPr>
          <w:sz w:val="21"/>
          <w:szCs w:val="21"/>
          <w:lang w:val="ro-RO"/>
        </w:rPr>
        <w:t>.</w:t>
      </w:r>
    </w:p>
    <w:p w14:paraId="29FCC63C" w14:textId="77777777" w:rsidR="00697D7B" w:rsidRPr="00B215ED" w:rsidRDefault="00697D7B" w:rsidP="0099131F">
      <w:pPr>
        <w:spacing w:after="0" w:line="276" w:lineRule="auto"/>
        <w:ind w:right="-58"/>
        <w:jc w:val="both"/>
        <w:rPr>
          <w:sz w:val="21"/>
          <w:szCs w:val="21"/>
          <w:lang w:val="ro-RO"/>
        </w:rPr>
      </w:pPr>
    </w:p>
    <w:p w14:paraId="66E862E5" w14:textId="5BC00A9F" w:rsidR="006028EF" w:rsidRPr="00B215ED" w:rsidRDefault="006028EF" w:rsidP="0099131F">
      <w:pPr>
        <w:spacing w:after="0" w:line="276" w:lineRule="auto"/>
        <w:ind w:right="-58"/>
        <w:jc w:val="both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 xml:space="preserve">Cantitatea </w:t>
      </w:r>
      <w:r w:rsidR="00F156EB" w:rsidRPr="00B215ED">
        <w:rPr>
          <w:sz w:val="21"/>
          <w:szCs w:val="21"/>
          <w:lang w:val="ro-RO"/>
        </w:rPr>
        <w:t xml:space="preserve">orientativa a </w:t>
      </w:r>
      <w:r w:rsidRPr="00B215ED">
        <w:rPr>
          <w:sz w:val="21"/>
          <w:szCs w:val="21"/>
          <w:lang w:val="ro-RO"/>
        </w:rPr>
        <w:t>mobil</w:t>
      </w:r>
      <w:r w:rsidR="0099131F" w:rsidRPr="00B215ED">
        <w:rPr>
          <w:sz w:val="21"/>
          <w:szCs w:val="21"/>
          <w:lang w:val="ro-RO"/>
        </w:rPr>
        <w:t>i</w:t>
      </w:r>
      <w:r w:rsidRPr="00B215ED">
        <w:rPr>
          <w:sz w:val="21"/>
          <w:szCs w:val="21"/>
          <w:lang w:val="ro-RO"/>
        </w:rPr>
        <w:t xml:space="preserve">erului </w:t>
      </w:r>
      <w:r w:rsidR="00F156EB" w:rsidRPr="00B215ED">
        <w:rPr>
          <w:sz w:val="21"/>
          <w:szCs w:val="21"/>
          <w:lang w:val="ro-RO"/>
        </w:rPr>
        <w:t xml:space="preserve">de </w:t>
      </w:r>
      <w:r w:rsidR="0099131F" w:rsidRPr="00B215ED">
        <w:rPr>
          <w:sz w:val="21"/>
          <w:szCs w:val="21"/>
          <w:lang w:val="ro-RO"/>
        </w:rPr>
        <w:t>confecționat</w:t>
      </w:r>
      <w:r w:rsidRPr="00B215ED">
        <w:rPr>
          <w:sz w:val="21"/>
          <w:szCs w:val="21"/>
          <w:lang w:val="ro-RO"/>
        </w:rPr>
        <w:t xml:space="preserve"> </w:t>
      </w:r>
      <w:r w:rsidR="0099131F" w:rsidRPr="00B215ED">
        <w:rPr>
          <w:sz w:val="21"/>
          <w:szCs w:val="21"/>
          <w:lang w:val="ro-RO"/>
        </w:rPr>
        <w:t xml:space="preserve">la momentul actual </w:t>
      </w:r>
      <w:r w:rsidRPr="00B215ED">
        <w:rPr>
          <w:sz w:val="21"/>
          <w:szCs w:val="21"/>
          <w:lang w:val="ro-RO"/>
        </w:rPr>
        <w:t>este indicat</w:t>
      </w:r>
      <w:r w:rsidR="00697D7B" w:rsidRPr="00B215ED">
        <w:rPr>
          <w:sz w:val="21"/>
          <w:szCs w:val="21"/>
          <w:lang w:val="ro-RO"/>
        </w:rPr>
        <w:t>a</w:t>
      </w:r>
      <w:r w:rsidRPr="00B215ED">
        <w:rPr>
          <w:sz w:val="21"/>
          <w:szCs w:val="21"/>
          <w:lang w:val="ro-RO"/>
        </w:rPr>
        <w:t xml:space="preserve"> </w:t>
      </w:r>
      <w:r w:rsidR="00697D7B" w:rsidRPr="00B215ED">
        <w:rPr>
          <w:sz w:val="21"/>
          <w:szCs w:val="21"/>
          <w:lang w:val="ro-RO"/>
        </w:rPr>
        <w:t>in Tabelul  nr. 1</w:t>
      </w:r>
      <w:r w:rsidR="00204889" w:rsidRPr="00B215ED">
        <w:rPr>
          <w:sz w:val="21"/>
          <w:szCs w:val="21"/>
          <w:lang w:val="ro-RO"/>
        </w:rPr>
        <w:t>:</w:t>
      </w:r>
    </w:p>
    <w:p w14:paraId="34B845CB" w14:textId="77777777" w:rsidR="00697D7B" w:rsidRPr="00B215ED" w:rsidRDefault="00697D7B" w:rsidP="0099131F">
      <w:pPr>
        <w:spacing w:after="0" w:line="276" w:lineRule="auto"/>
        <w:ind w:right="-58"/>
        <w:jc w:val="both"/>
        <w:rPr>
          <w:sz w:val="21"/>
          <w:szCs w:val="21"/>
          <w:lang w:val="ro-RO"/>
        </w:rPr>
      </w:pPr>
    </w:p>
    <w:p w14:paraId="3AEB304A" w14:textId="6F7102F7" w:rsidR="006028EF" w:rsidRPr="00B215ED" w:rsidRDefault="006E102D" w:rsidP="0099131F">
      <w:pPr>
        <w:spacing w:after="0" w:line="276" w:lineRule="auto"/>
        <w:ind w:left="8640" w:right="-58"/>
        <w:jc w:val="both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>Tabel</w:t>
      </w:r>
      <w:r w:rsidR="0099131F" w:rsidRPr="00B215ED">
        <w:rPr>
          <w:sz w:val="21"/>
          <w:szCs w:val="21"/>
          <w:lang w:val="ro-RO"/>
        </w:rPr>
        <w:t xml:space="preserve">ul nr. </w:t>
      </w:r>
      <w:r w:rsidRPr="00B215ED">
        <w:rPr>
          <w:sz w:val="21"/>
          <w:szCs w:val="21"/>
          <w:lang w:val="ro-RO"/>
        </w:rPr>
        <w:t xml:space="preserve"> 1</w:t>
      </w:r>
    </w:p>
    <w:tbl>
      <w:tblPr>
        <w:tblStyle w:val="TableGrid"/>
        <w:tblW w:w="10376" w:type="dxa"/>
        <w:jc w:val="center"/>
        <w:tblLook w:val="04A0" w:firstRow="1" w:lastRow="0" w:firstColumn="1" w:lastColumn="0" w:noHBand="0" w:noVBand="1"/>
      </w:tblPr>
      <w:tblGrid>
        <w:gridCol w:w="656"/>
        <w:gridCol w:w="4379"/>
        <w:gridCol w:w="1710"/>
        <w:gridCol w:w="1388"/>
        <w:gridCol w:w="2243"/>
      </w:tblGrid>
      <w:tr w:rsidR="008936A5" w:rsidRPr="00B215ED" w14:paraId="01A9FEDC" w14:textId="77777777" w:rsidTr="0061212B">
        <w:trPr>
          <w:trHeight w:val="353"/>
          <w:jc w:val="center"/>
        </w:trPr>
        <w:tc>
          <w:tcPr>
            <w:tcW w:w="656" w:type="dxa"/>
          </w:tcPr>
          <w:p w14:paraId="046E3291" w14:textId="366AF610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  <w:r w:rsidRPr="00B215ED">
              <w:rPr>
                <w:b/>
                <w:bCs/>
                <w:sz w:val="21"/>
                <w:szCs w:val="21"/>
                <w:lang w:val="ro-RO"/>
              </w:rPr>
              <w:t>Nr/o</w:t>
            </w:r>
          </w:p>
        </w:tc>
        <w:tc>
          <w:tcPr>
            <w:tcW w:w="4379" w:type="dxa"/>
          </w:tcPr>
          <w:p w14:paraId="12969934" w14:textId="24C95F84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  <w:r w:rsidRPr="00B215ED">
              <w:rPr>
                <w:b/>
                <w:bCs/>
                <w:sz w:val="21"/>
                <w:szCs w:val="21"/>
                <w:lang w:val="ro-RO"/>
              </w:rPr>
              <w:t>Denumire</w:t>
            </w:r>
          </w:p>
        </w:tc>
        <w:tc>
          <w:tcPr>
            <w:tcW w:w="1710" w:type="dxa"/>
          </w:tcPr>
          <w:p w14:paraId="36802008" w14:textId="17D57C44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  <w:r w:rsidRPr="00B215ED">
              <w:rPr>
                <w:b/>
                <w:bCs/>
                <w:sz w:val="21"/>
                <w:szCs w:val="21"/>
                <w:lang w:val="ro-RO"/>
              </w:rPr>
              <w:t>Cantitate/unit</w:t>
            </w:r>
          </w:p>
        </w:tc>
        <w:tc>
          <w:tcPr>
            <w:tcW w:w="1388" w:type="dxa"/>
          </w:tcPr>
          <w:p w14:paraId="6C5998F6" w14:textId="7AB7AC26" w:rsidR="008936A5" w:rsidRPr="00B215ED" w:rsidRDefault="00B215ED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  <w:r w:rsidRPr="00B215ED">
              <w:rPr>
                <w:b/>
                <w:bCs/>
                <w:sz w:val="21"/>
                <w:szCs w:val="21"/>
                <w:lang w:val="ro-RO"/>
              </w:rPr>
              <w:t>Preț</w:t>
            </w:r>
            <w:r w:rsidR="008936A5" w:rsidRPr="00B215ED">
              <w:rPr>
                <w:b/>
                <w:bCs/>
                <w:sz w:val="21"/>
                <w:szCs w:val="21"/>
                <w:lang w:val="ro-RO"/>
              </w:rPr>
              <w:t>/unitate</w:t>
            </w:r>
          </w:p>
        </w:tc>
        <w:tc>
          <w:tcPr>
            <w:tcW w:w="2243" w:type="dxa"/>
          </w:tcPr>
          <w:p w14:paraId="444E0F33" w14:textId="01A885C3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  <w:r w:rsidRPr="00B215ED">
              <w:rPr>
                <w:b/>
                <w:bCs/>
                <w:sz w:val="21"/>
                <w:szCs w:val="21"/>
                <w:lang w:val="ro-RO"/>
              </w:rPr>
              <w:t>Suma, lei, incl.TVA</w:t>
            </w:r>
          </w:p>
        </w:tc>
      </w:tr>
      <w:tr w:rsidR="008936A5" w:rsidRPr="00B215ED" w14:paraId="612D134C" w14:textId="77777777" w:rsidTr="0061212B">
        <w:trPr>
          <w:trHeight w:val="339"/>
          <w:jc w:val="center"/>
        </w:trPr>
        <w:tc>
          <w:tcPr>
            <w:tcW w:w="656" w:type="dxa"/>
          </w:tcPr>
          <w:p w14:paraId="28960E35" w14:textId="7CB15839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</w:t>
            </w:r>
          </w:p>
        </w:tc>
        <w:tc>
          <w:tcPr>
            <w:tcW w:w="4379" w:type="dxa"/>
          </w:tcPr>
          <w:p w14:paraId="1FABC67F" w14:textId="588DE872" w:rsidR="008936A5" w:rsidRPr="00B215ED" w:rsidRDefault="008936A5" w:rsidP="008936A5">
            <w:pPr>
              <w:spacing w:after="0" w:line="276" w:lineRule="auto"/>
              <w:ind w:right="-58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Dulap pentru haine</w:t>
            </w:r>
            <w:r w:rsidR="00815590" w:rsidRPr="00B215ED">
              <w:rPr>
                <w:sz w:val="21"/>
                <w:szCs w:val="21"/>
                <w:lang w:val="ro-RO"/>
              </w:rPr>
              <w:t xml:space="preserve"> </w:t>
            </w:r>
          </w:p>
        </w:tc>
        <w:tc>
          <w:tcPr>
            <w:tcW w:w="1710" w:type="dxa"/>
          </w:tcPr>
          <w:p w14:paraId="1BEAB54E" w14:textId="778321B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2</w:t>
            </w:r>
          </w:p>
        </w:tc>
        <w:tc>
          <w:tcPr>
            <w:tcW w:w="1388" w:type="dxa"/>
          </w:tcPr>
          <w:p w14:paraId="163A2989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50582916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</w:p>
        </w:tc>
      </w:tr>
      <w:tr w:rsidR="008936A5" w:rsidRPr="00B215ED" w14:paraId="5CBE95C4" w14:textId="77777777" w:rsidTr="0061212B">
        <w:trPr>
          <w:trHeight w:val="353"/>
          <w:jc w:val="center"/>
        </w:trPr>
        <w:tc>
          <w:tcPr>
            <w:tcW w:w="656" w:type="dxa"/>
          </w:tcPr>
          <w:p w14:paraId="2F57FCD9" w14:textId="65216C5E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2</w:t>
            </w:r>
          </w:p>
        </w:tc>
        <w:tc>
          <w:tcPr>
            <w:tcW w:w="4379" w:type="dxa"/>
          </w:tcPr>
          <w:p w14:paraId="5D8BD16B" w14:textId="2C6F4208" w:rsidR="008936A5" w:rsidRPr="00B215ED" w:rsidRDefault="008936A5" w:rsidP="008936A5">
            <w:pPr>
              <w:spacing w:after="0" w:line="276" w:lineRule="auto"/>
              <w:ind w:right="-58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Dulap pentru acte</w:t>
            </w:r>
            <w:r w:rsidR="008C4BE7" w:rsidRPr="00B215ED">
              <w:rPr>
                <w:sz w:val="21"/>
                <w:szCs w:val="21"/>
                <w:lang w:val="ro-RO"/>
              </w:rPr>
              <w:t xml:space="preserve"> (separeu)</w:t>
            </w:r>
          </w:p>
        </w:tc>
        <w:tc>
          <w:tcPr>
            <w:tcW w:w="1710" w:type="dxa"/>
          </w:tcPr>
          <w:p w14:paraId="57EDE5BD" w14:textId="385EF006" w:rsidR="008936A5" w:rsidRPr="00B215ED" w:rsidRDefault="008C4BE7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5</w:t>
            </w:r>
          </w:p>
        </w:tc>
        <w:tc>
          <w:tcPr>
            <w:tcW w:w="1388" w:type="dxa"/>
          </w:tcPr>
          <w:p w14:paraId="5C9364C4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1D8D9CA1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</w:p>
        </w:tc>
      </w:tr>
      <w:tr w:rsidR="006E102D" w:rsidRPr="00B215ED" w14:paraId="07F56817" w14:textId="77777777" w:rsidTr="0061212B">
        <w:trPr>
          <w:trHeight w:val="353"/>
          <w:jc w:val="center"/>
        </w:trPr>
        <w:tc>
          <w:tcPr>
            <w:tcW w:w="656" w:type="dxa"/>
          </w:tcPr>
          <w:p w14:paraId="46B6BF4F" w14:textId="2608DD44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3</w:t>
            </w:r>
          </w:p>
        </w:tc>
        <w:tc>
          <w:tcPr>
            <w:tcW w:w="4379" w:type="dxa"/>
          </w:tcPr>
          <w:p w14:paraId="6BD626CB" w14:textId="1492E3A7" w:rsidR="006E102D" w:rsidRPr="00B215ED" w:rsidRDefault="006E102D" w:rsidP="008936A5">
            <w:pPr>
              <w:spacing w:after="0" w:line="276" w:lineRule="auto"/>
              <w:ind w:right="-58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Dulap pentru acte</w:t>
            </w:r>
            <w:r w:rsidR="008C4BE7" w:rsidRPr="00B215ED">
              <w:rPr>
                <w:sz w:val="21"/>
                <w:szCs w:val="21"/>
                <w:lang w:val="ro-RO"/>
              </w:rPr>
              <w:t xml:space="preserve"> tip 2</w:t>
            </w:r>
          </w:p>
        </w:tc>
        <w:tc>
          <w:tcPr>
            <w:tcW w:w="1710" w:type="dxa"/>
          </w:tcPr>
          <w:p w14:paraId="119B2592" w14:textId="05757C3D" w:rsidR="006E102D" w:rsidRPr="00B215ED" w:rsidRDefault="008C4BE7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</w:t>
            </w:r>
          </w:p>
        </w:tc>
        <w:tc>
          <w:tcPr>
            <w:tcW w:w="1388" w:type="dxa"/>
          </w:tcPr>
          <w:p w14:paraId="07FD1434" w14:textId="77777777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12FCD148" w14:textId="77777777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</w:p>
        </w:tc>
      </w:tr>
      <w:tr w:rsidR="008936A5" w:rsidRPr="00B215ED" w14:paraId="3C9DFD58" w14:textId="77777777" w:rsidTr="0061212B">
        <w:trPr>
          <w:trHeight w:val="339"/>
          <w:jc w:val="center"/>
        </w:trPr>
        <w:tc>
          <w:tcPr>
            <w:tcW w:w="656" w:type="dxa"/>
          </w:tcPr>
          <w:p w14:paraId="2F042CB2" w14:textId="1B303A2A" w:rsidR="008936A5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4</w:t>
            </w:r>
          </w:p>
        </w:tc>
        <w:tc>
          <w:tcPr>
            <w:tcW w:w="4379" w:type="dxa"/>
          </w:tcPr>
          <w:p w14:paraId="4E337697" w14:textId="5C8B6484" w:rsidR="008936A5" w:rsidRPr="00B215ED" w:rsidRDefault="008936A5" w:rsidP="008936A5">
            <w:pPr>
              <w:spacing w:after="0" w:line="276" w:lineRule="auto"/>
              <w:ind w:right="-58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Tumba cu sertare</w:t>
            </w:r>
          </w:p>
        </w:tc>
        <w:tc>
          <w:tcPr>
            <w:tcW w:w="1710" w:type="dxa"/>
          </w:tcPr>
          <w:p w14:paraId="2759551A" w14:textId="7E5C0574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10</w:t>
            </w:r>
          </w:p>
        </w:tc>
        <w:tc>
          <w:tcPr>
            <w:tcW w:w="1388" w:type="dxa"/>
          </w:tcPr>
          <w:p w14:paraId="29227C8C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2B10BFE2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</w:p>
        </w:tc>
      </w:tr>
      <w:tr w:rsidR="008936A5" w:rsidRPr="00B215ED" w14:paraId="22547254" w14:textId="77777777" w:rsidTr="0061212B">
        <w:trPr>
          <w:trHeight w:val="353"/>
          <w:jc w:val="center"/>
        </w:trPr>
        <w:tc>
          <w:tcPr>
            <w:tcW w:w="656" w:type="dxa"/>
          </w:tcPr>
          <w:p w14:paraId="7CCCB6FC" w14:textId="005E00D7" w:rsidR="008936A5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5</w:t>
            </w:r>
          </w:p>
        </w:tc>
        <w:tc>
          <w:tcPr>
            <w:tcW w:w="4379" w:type="dxa"/>
          </w:tcPr>
          <w:p w14:paraId="5494DD41" w14:textId="4B88D967" w:rsidR="008936A5" w:rsidRPr="00B215ED" w:rsidRDefault="008936A5" w:rsidP="008936A5">
            <w:pPr>
              <w:spacing w:after="0" w:line="276" w:lineRule="auto"/>
              <w:ind w:right="-58"/>
              <w:rPr>
                <w:b/>
                <w:bCs/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Tumba pentru flori</w:t>
            </w:r>
          </w:p>
        </w:tc>
        <w:tc>
          <w:tcPr>
            <w:tcW w:w="1710" w:type="dxa"/>
          </w:tcPr>
          <w:p w14:paraId="6DF8DC41" w14:textId="1DF64D35" w:rsidR="008936A5" w:rsidRPr="00B215ED" w:rsidRDefault="003B027F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4</w:t>
            </w:r>
          </w:p>
        </w:tc>
        <w:tc>
          <w:tcPr>
            <w:tcW w:w="1388" w:type="dxa"/>
          </w:tcPr>
          <w:p w14:paraId="7F269B0D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0717423A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</w:tr>
      <w:tr w:rsidR="008936A5" w:rsidRPr="00B215ED" w14:paraId="0D118D72" w14:textId="77777777" w:rsidTr="0061212B">
        <w:trPr>
          <w:trHeight w:val="339"/>
          <w:jc w:val="center"/>
        </w:trPr>
        <w:tc>
          <w:tcPr>
            <w:tcW w:w="656" w:type="dxa"/>
          </w:tcPr>
          <w:p w14:paraId="392CBAAE" w14:textId="5241C60A" w:rsidR="008936A5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6</w:t>
            </w:r>
          </w:p>
        </w:tc>
        <w:tc>
          <w:tcPr>
            <w:tcW w:w="4379" w:type="dxa"/>
          </w:tcPr>
          <w:p w14:paraId="0402893F" w14:textId="3FB923B5" w:rsidR="008936A5" w:rsidRPr="00B215ED" w:rsidRDefault="008936A5" w:rsidP="008936A5">
            <w:pPr>
              <w:spacing w:after="0" w:line="276" w:lineRule="auto"/>
              <w:ind w:right="-58"/>
              <w:rPr>
                <w:b/>
                <w:bCs/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Masa de birou</w:t>
            </w:r>
          </w:p>
        </w:tc>
        <w:tc>
          <w:tcPr>
            <w:tcW w:w="1710" w:type="dxa"/>
          </w:tcPr>
          <w:p w14:paraId="7057D5CE" w14:textId="46E668E1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9</w:t>
            </w:r>
          </w:p>
        </w:tc>
        <w:tc>
          <w:tcPr>
            <w:tcW w:w="1388" w:type="dxa"/>
          </w:tcPr>
          <w:p w14:paraId="74B22835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71BD7A81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</w:tr>
      <w:tr w:rsidR="008936A5" w:rsidRPr="00B215ED" w14:paraId="161F6E72" w14:textId="77777777" w:rsidTr="0061212B">
        <w:trPr>
          <w:trHeight w:val="353"/>
          <w:jc w:val="center"/>
        </w:trPr>
        <w:tc>
          <w:tcPr>
            <w:tcW w:w="656" w:type="dxa"/>
          </w:tcPr>
          <w:p w14:paraId="2AB2E759" w14:textId="6F32A091" w:rsidR="008936A5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7</w:t>
            </w:r>
          </w:p>
        </w:tc>
        <w:tc>
          <w:tcPr>
            <w:tcW w:w="4379" w:type="dxa"/>
          </w:tcPr>
          <w:p w14:paraId="2C6218B3" w14:textId="6DFDDB8D" w:rsidR="008936A5" w:rsidRPr="00B215ED" w:rsidRDefault="008936A5" w:rsidP="008936A5">
            <w:pPr>
              <w:spacing w:after="0" w:line="276" w:lineRule="auto"/>
              <w:ind w:right="-58"/>
              <w:rPr>
                <w:b/>
                <w:bCs/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 xml:space="preserve">Masa </w:t>
            </w:r>
            <w:r w:rsidR="008C4BE7" w:rsidRPr="00B215ED">
              <w:rPr>
                <w:sz w:val="21"/>
                <w:szCs w:val="21"/>
                <w:lang w:val="ro-RO"/>
              </w:rPr>
              <w:t xml:space="preserve">de birou </w:t>
            </w:r>
            <w:r w:rsidRPr="00B215ED">
              <w:rPr>
                <w:sz w:val="21"/>
                <w:szCs w:val="21"/>
                <w:lang w:val="ro-RO"/>
              </w:rPr>
              <w:t>tip</w:t>
            </w:r>
            <w:r w:rsidR="008C4BE7" w:rsidRPr="00B215ED">
              <w:rPr>
                <w:sz w:val="21"/>
                <w:szCs w:val="21"/>
                <w:lang w:val="ro-RO"/>
              </w:rPr>
              <w:t xml:space="preserve"> </w:t>
            </w:r>
            <w:r w:rsidRPr="00B215ED">
              <w:rPr>
                <w:sz w:val="21"/>
                <w:szCs w:val="21"/>
                <w:lang w:val="ro-RO"/>
              </w:rPr>
              <w:t>3</w:t>
            </w:r>
          </w:p>
        </w:tc>
        <w:tc>
          <w:tcPr>
            <w:tcW w:w="1710" w:type="dxa"/>
          </w:tcPr>
          <w:p w14:paraId="4A5A5CEC" w14:textId="10526C63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</w:t>
            </w:r>
          </w:p>
        </w:tc>
        <w:tc>
          <w:tcPr>
            <w:tcW w:w="1388" w:type="dxa"/>
          </w:tcPr>
          <w:p w14:paraId="07ABB808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61BFCCC4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</w:tr>
      <w:tr w:rsidR="008936A5" w:rsidRPr="00B215ED" w14:paraId="3319D92E" w14:textId="77777777" w:rsidTr="0061212B">
        <w:trPr>
          <w:trHeight w:val="353"/>
          <w:jc w:val="center"/>
        </w:trPr>
        <w:tc>
          <w:tcPr>
            <w:tcW w:w="656" w:type="dxa"/>
          </w:tcPr>
          <w:p w14:paraId="679AD526" w14:textId="2AFA7613" w:rsidR="008936A5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8</w:t>
            </w:r>
          </w:p>
        </w:tc>
        <w:tc>
          <w:tcPr>
            <w:tcW w:w="4379" w:type="dxa"/>
          </w:tcPr>
          <w:p w14:paraId="39EFFF14" w14:textId="1CD2C64A" w:rsidR="008936A5" w:rsidRPr="00B215ED" w:rsidRDefault="008936A5" w:rsidP="008936A5">
            <w:pPr>
              <w:spacing w:after="0" w:line="276" w:lineRule="auto"/>
              <w:ind w:right="-58"/>
              <w:rPr>
                <w:b/>
                <w:bCs/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Masa rotunda pentru sala ședințe</w:t>
            </w:r>
          </w:p>
        </w:tc>
        <w:tc>
          <w:tcPr>
            <w:tcW w:w="1710" w:type="dxa"/>
          </w:tcPr>
          <w:p w14:paraId="471967CD" w14:textId="4514D3FA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2</w:t>
            </w:r>
          </w:p>
        </w:tc>
        <w:tc>
          <w:tcPr>
            <w:tcW w:w="1388" w:type="dxa"/>
          </w:tcPr>
          <w:p w14:paraId="34AFEC87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5C11D4B4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</w:tr>
      <w:tr w:rsidR="008936A5" w:rsidRPr="00B215ED" w14:paraId="5019E5C6" w14:textId="77777777" w:rsidTr="0061212B">
        <w:trPr>
          <w:trHeight w:val="339"/>
          <w:jc w:val="center"/>
        </w:trPr>
        <w:tc>
          <w:tcPr>
            <w:tcW w:w="656" w:type="dxa"/>
          </w:tcPr>
          <w:p w14:paraId="4D8A36B6" w14:textId="7272E435" w:rsidR="008936A5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9</w:t>
            </w:r>
          </w:p>
        </w:tc>
        <w:tc>
          <w:tcPr>
            <w:tcW w:w="4379" w:type="dxa"/>
          </w:tcPr>
          <w:p w14:paraId="4A61B0C5" w14:textId="407AFDFA" w:rsidR="008936A5" w:rsidRPr="00B215ED" w:rsidRDefault="008936A5" w:rsidP="008936A5">
            <w:pPr>
              <w:spacing w:after="0" w:line="276" w:lineRule="auto"/>
              <w:ind w:right="-58"/>
              <w:rPr>
                <w:b/>
                <w:bCs/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Zona „Casa”</w:t>
            </w:r>
          </w:p>
        </w:tc>
        <w:tc>
          <w:tcPr>
            <w:tcW w:w="1710" w:type="dxa"/>
          </w:tcPr>
          <w:p w14:paraId="20C74870" w14:textId="5D0DBB0E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</w:t>
            </w:r>
          </w:p>
        </w:tc>
        <w:tc>
          <w:tcPr>
            <w:tcW w:w="1388" w:type="dxa"/>
          </w:tcPr>
          <w:p w14:paraId="1832C67C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6EF535B2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</w:tr>
      <w:tr w:rsidR="008936A5" w:rsidRPr="00B215ED" w14:paraId="647AAB0F" w14:textId="77777777" w:rsidTr="0061212B">
        <w:trPr>
          <w:trHeight w:val="353"/>
          <w:jc w:val="center"/>
        </w:trPr>
        <w:tc>
          <w:tcPr>
            <w:tcW w:w="656" w:type="dxa"/>
          </w:tcPr>
          <w:p w14:paraId="54E27917" w14:textId="2CA8DE5E" w:rsidR="008936A5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10</w:t>
            </w:r>
          </w:p>
        </w:tc>
        <w:tc>
          <w:tcPr>
            <w:tcW w:w="4379" w:type="dxa"/>
          </w:tcPr>
          <w:p w14:paraId="0F4C3BE1" w14:textId="77CB5F6A" w:rsidR="008936A5" w:rsidRPr="00B215ED" w:rsidRDefault="00201EF6" w:rsidP="008936A5">
            <w:pPr>
              <w:spacing w:after="0" w:line="276" w:lineRule="auto"/>
              <w:ind w:right="-58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Bucătărie</w:t>
            </w:r>
            <w:r w:rsidR="00815590" w:rsidRPr="00B215ED">
              <w:rPr>
                <w:sz w:val="21"/>
                <w:szCs w:val="21"/>
                <w:lang w:val="ro-RO"/>
              </w:rPr>
              <w:t xml:space="preserve"> 4000 mm</w:t>
            </w:r>
            <w:r w:rsidR="003B027F" w:rsidRPr="00B215ED">
              <w:rPr>
                <w:sz w:val="21"/>
                <w:szCs w:val="21"/>
                <w:lang w:val="ro-RO"/>
              </w:rPr>
              <w:t xml:space="preserve"> </w:t>
            </w:r>
          </w:p>
        </w:tc>
        <w:tc>
          <w:tcPr>
            <w:tcW w:w="1710" w:type="dxa"/>
          </w:tcPr>
          <w:p w14:paraId="7AA1D604" w14:textId="72CDEE6F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</w:t>
            </w:r>
          </w:p>
        </w:tc>
        <w:tc>
          <w:tcPr>
            <w:tcW w:w="1388" w:type="dxa"/>
          </w:tcPr>
          <w:p w14:paraId="2D9C48E5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5FA55354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</w:tr>
      <w:tr w:rsidR="008936A5" w:rsidRPr="00B215ED" w14:paraId="29050818" w14:textId="77777777" w:rsidTr="0061212B">
        <w:trPr>
          <w:trHeight w:val="339"/>
          <w:jc w:val="center"/>
        </w:trPr>
        <w:tc>
          <w:tcPr>
            <w:tcW w:w="656" w:type="dxa"/>
          </w:tcPr>
          <w:p w14:paraId="67B95AD1" w14:textId="523C9938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</w:t>
            </w:r>
            <w:r w:rsidR="006E102D" w:rsidRPr="00B215ED">
              <w:rPr>
                <w:sz w:val="21"/>
                <w:szCs w:val="21"/>
                <w:lang w:val="ro-RO"/>
              </w:rPr>
              <w:t>1</w:t>
            </w:r>
          </w:p>
        </w:tc>
        <w:tc>
          <w:tcPr>
            <w:tcW w:w="4379" w:type="dxa"/>
          </w:tcPr>
          <w:p w14:paraId="4CDDF392" w14:textId="3269C998" w:rsidR="008936A5" w:rsidRPr="00B215ED" w:rsidRDefault="008936A5" w:rsidP="008936A5">
            <w:pPr>
              <w:spacing w:after="0" w:line="276" w:lineRule="auto"/>
              <w:ind w:right="-58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 xml:space="preserve">Masa bucătărie </w:t>
            </w:r>
            <w:r w:rsidR="003B027F" w:rsidRPr="00B215ED">
              <w:rPr>
                <w:sz w:val="21"/>
                <w:szCs w:val="21"/>
                <w:lang w:val="ro-RO"/>
              </w:rPr>
              <w:t>1050</w:t>
            </w:r>
            <w:r w:rsidRPr="00B215ED">
              <w:rPr>
                <w:sz w:val="21"/>
                <w:szCs w:val="21"/>
                <w:lang w:val="ro-RO"/>
              </w:rPr>
              <w:t xml:space="preserve"> mm</w:t>
            </w:r>
            <w:r w:rsidR="0061212B" w:rsidRPr="00B215ED">
              <w:rPr>
                <w:sz w:val="21"/>
                <w:szCs w:val="21"/>
                <w:lang w:val="ro-RO"/>
              </w:rPr>
              <w:t xml:space="preserve"> </w:t>
            </w:r>
            <w:r w:rsidR="00815590" w:rsidRPr="00B215ED">
              <w:rPr>
                <w:sz w:val="21"/>
                <w:szCs w:val="21"/>
                <w:lang w:val="ro-RO"/>
              </w:rPr>
              <w:t>X</w:t>
            </w:r>
            <w:r w:rsidR="003B027F" w:rsidRPr="00B215ED">
              <w:rPr>
                <w:sz w:val="21"/>
                <w:szCs w:val="21"/>
                <w:lang w:val="ro-RO"/>
              </w:rPr>
              <w:t xml:space="preserve"> 1020</w:t>
            </w:r>
          </w:p>
        </w:tc>
        <w:tc>
          <w:tcPr>
            <w:tcW w:w="1710" w:type="dxa"/>
          </w:tcPr>
          <w:p w14:paraId="79D5F43D" w14:textId="632FC397" w:rsidR="008936A5" w:rsidRPr="00B215ED" w:rsidRDefault="003B027F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2</w:t>
            </w:r>
          </w:p>
        </w:tc>
        <w:tc>
          <w:tcPr>
            <w:tcW w:w="1388" w:type="dxa"/>
          </w:tcPr>
          <w:p w14:paraId="2007BDF3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640EDB6E" w14:textId="77777777" w:rsidR="008936A5" w:rsidRPr="00B215ED" w:rsidRDefault="008936A5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</w:tr>
      <w:tr w:rsidR="006E102D" w:rsidRPr="00B215ED" w14:paraId="002C1466" w14:textId="77777777" w:rsidTr="0061212B">
        <w:trPr>
          <w:trHeight w:val="353"/>
          <w:jc w:val="center"/>
        </w:trPr>
        <w:tc>
          <w:tcPr>
            <w:tcW w:w="656" w:type="dxa"/>
          </w:tcPr>
          <w:p w14:paraId="6C2550EE" w14:textId="5D3BD8B6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</w:t>
            </w:r>
            <w:r w:rsidR="003B027F" w:rsidRPr="00B215ED">
              <w:rPr>
                <w:sz w:val="21"/>
                <w:szCs w:val="21"/>
                <w:lang w:val="ro-RO"/>
              </w:rPr>
              <w:t>2</w:t>
            </w:r>
          </w:p>
        </w:tc>
        <w:tc>
          <w:tcPr>
            <w:tcW w:w="4379" w:type="dxa"/>
          </w:tcPr>
          <w:p w14:paraId="6E9EB6C4" w14:textId="73648EB1" w:rsidR="006E102D" w:rsidRPr="00B215ED" w:rsidRDefault="006E102D" w:rsidP="008936A5">
            <w:pPr>
              <w:spacing w:after="0" w:line="276" w:lineRule="auto"/>
              <w:ind w:right="-58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 xml:space="preserve">Placare </w:t>
            </w:r>
            <w:r w:rsidR="00201EF6" w:rsidRPr="00B215ED">
              <w:rPr>
                <w:sz w:val="21"/>
                <w:szCs w:val="21"/>
                <w:lang w:val="ro-RO"/>
              </w:rPr>
              <w:t>pereți</w:t>
            </w:r>
            <w:r w:rsidRPr="00B215ED">
              <w:rPr>
                <w:sz w:val="21"/>
                <w:szCs w:val="21"/>
                <w:lang w:val="ro-RO"/>
              </w:rPr>
              <w:t>, m2</w:t>
            </w:r>
          </w:p>
        </w:tc>
        <w:tc>
          <w:tcPr>
            <w:tcW w:w="1710" w:type="dxa"/>
          </w:tcPr>
          <w:p w14:paraId="59D6643A" w14:textId="1BAD47FA" w:rsidR="006E102D" w:rsidRPr="00B215ED" w:rsidRDefault="00204889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42</w:t>
            </w:r>
          </w:p>
        </w:tc>
        <w:tc>
          <w:tcPr>
            <w:tcW w:w="1388" w:type="dxa"/>
          </w:tcPr>
          <w:p w14:paraId="10CFFBFC" w14:textId="77777777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1602B024" w14:textId="77777777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</w:tr>
      <w:tr w:rsidR="006E102D" w:rsidRPr="00B215ED" w14:paraId="7B57C10E" w14:textId="77777777" w:rsidTr="0061212B">
        <w:trPr>
          <w:trHeight w:val="353"/>
          <w:jc w:val="center"/>
        </w:trPr>
        <w:tc>
          <w:tcPr>
            <w:tcW w:w="656" w:type="dxa"/>
          </w:tcPr>
          <w:p w14:paraId="5A70051B" w14:textId="7AD00146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</w:t>
            </w:r>
            <w:r w:rsidR="003B027F" w:rsidRPr="00B215ED">
              <w:rPr>
                <w:sz w:val="21"/>
                <w:szCs w:val="21"/>
                <w:lang w:val="ro-RO"/>
              </w:rPr>
              <w:t>3</w:t>
            </w:r>
          </w:p>
        </w:tc>
        <w:tc>
          <w:tcPr>
            <w:tcW w:w="4379" w:type="dxa"/>
          </w:tcPr>
          <w:p w14:paraId="1680C39D" w14:textId="5C519B04" w:rsidR="006E102D" w:rsidRPr="00B215ED" w:rsidRDefault="006E102D" w:rsidP="008936A5">
            <w:pPr>
              <w:spacing w:after="0" w:line="276" w:lineRule="auto"/>
              <w:ind w:right="-58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Panou-mascare ATM, m2</w:t>
            </w:r>
          </w:p>
        </w:tc>
        <w:tc>
          <w:tcPr>
            <w:tcW w:w="1710" w:type="dxa"/>
          </w:tcPr>
          <w:p w14:paraId="64DD199A" w14:textId="7ABF9402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12</w:t>
            </w:r>
          </w:p>
        </w:tc>
        <w:tc>
          <w:tcPr>
            <w:tcW w:w="1388" w:type="dxa"/>
          </w:tcPr>
          <w:p w14:paraId="112C124C" w14:textId="77777777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62C6AFEB" w14:textId="77777777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</w:tr>
      <w:tr w:rsidR="006E102D" w:rsidRPr="00B215ED" w14:paraId="1F6F2F37" w14:textId="77777777" w:rsidTr="0061212B">
        <w:trPr>
          <w:trHeight w:val="353"/>
          <w:jc w:val="center"/>
        </w:trPr>
        <w:tc>
          <w:tcPr>
            <w:tcW w:w="656" w:type="dxa"/>
          </w:tcPr>
          <w:p w14:paraId="2DA2008B" w14:textId="28EAF166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lastRenderedPageBreak/>
              <w:t>1</w:t>
            </w:r>
            <w:r w:rsidR="003B027F" w:rsidRPr="00B215ED">
              <w:rPr>
                <w:sz w:val="21"/>
                <w:szCs w:val="21"/>
                <w:lang w:val="ro-RO"/>
              </w:rPr>
              <w:t>4</w:t>
            </w:r>
          </w:p>
        </w:tc>
        <w:tc>
          <w:tcPr>
            <w:tcW w:w="4379" w:type="dxa"/>
          </w:tcPr>
          <w:p w14:paraId="3AFB9190" w14:textId="71C3351D" w:rsidR="006E102D" w:rsidRPr="00B215ED" w:rsidRDefault="006E102D" w:rsidP="008936A5">
            <w:pPr>
              <w:spacing w:after="0" w:line="276" w:lineRule="auto"/>
              <w:ind w:right="-58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 xml:space="preserve">Tumba </w:t>
            </w:r>
            <w:r w:rsidR="008A7C0E" w:rsidRPr="00B215ED">
              <w:rPr>
                <w:sz w:val="21"/>
                <w:szCs w:val="21"/>
                <w:lang w:val="ro-RO"/>
              </w:rPr>
              <w:t xml:space="preserve">Coffee Master </w:t>
            </w:r>
            <w:r w:rsidR="0061212B" w:rsidRPr="00B215ED">
              <w:rPr>
                <w:sz w:val="21"/>
                <w:szCs w:val="21"/>
                <w:lang w:val="ro-RO"/>
              </w:rPr>
              <w:t>1600 mmX900 mm</w:t>
            </w:r>
          </w:p>
        </w:tc>
        <w:tc>
          <w:tcPr>
            <w:tcW w:w="1710" w:type="dxa"/>
          </w:tcPr>
          <w:p w14:paraId="600C1C93" w14:textId="0B58F188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</w:t>
            </w:r>
          </w:p>
        </w:tc>
        <w:tc>
          <w:tcPr>
            <w:tcW w:w="1388" w:type="dxa"/>
          </w:tcPr>
          <w:p w14:paraId="4BB11662" w14:textId="77777777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63B4856A" w14:textId="77777777" w:rsidR="006E102D" w:rsidRPr="00B215ED" w:rsidRDefault="006E102D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</w:tr>
      <w:tr w:rsidR="0061212B" w:rsidRPr="00B215ED" w14:paraId="2C8A3A11" w14:textId="77777777" w:rsidTr="0061212B">
        <w:trPr>
          <w:trHeight w:val="353"/>
          <w:jc w:val="center"/>
        </w:trPr>
        <w:tc>
          <w:tcPr>
            <w:tcW w:w="656" w:type="dxa"/>
          </w:tcPr>
          <w:p w14:paraId="6F5FC282" w14:textId="015F7DD4" w:rsidR="0061212B" w:rsidRPr="00B215ED" w:rsidRDefault="0061212B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</w:t>
            </w:r>
            <w:r w:rsidR="003B027F" w:rsidRPr="00B215ED">
              <w:rPr>
                <w:sz w:val="21"/>
                <w:szCs w:val="21"/>
                <w:lang w:val="ro-RO"/>
              </w:rPr>
              <w:t>5</w:t>
            </w:r>
          </w:p>
        </w:tc>
        <w:tc>
          <w:tcPr>
            <w:tcW w:w="4379" w:type="dxa"/>
          </w:tcPr>
          <w:p w14:paraId="47B5D5CF" w14:textId="1158518F" w:rsidR="0061212B" w:rsidRPr="00B215ED" w:rsidRDefault="0061212B" w:rsidP="008936A5">
            <w:pPr>
              <w:spacing w:after="0" w:line="276" w:lineRule="auto"/>
              <w:ind w:right="-58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Dulap Tehnic 2000 X 400 X 2200 mm</w:t>
            </w:r>
          </w:p>
        </w:tc>
        <w:tc>
          <w:tcPr>
            <w:tcW w:w="1710" w:type="dxa"/>
          </w:tcPr>
          <w:p w14:paraId="25D84549" w14:textId="043D91BA" w:rsidR="0061212B" w:rsidRPr="00B215ED" w:rsidRDefault="0061212B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</w:t>
            </w:r>
          </w:p>
        </w:tc>
        <w:tc>
          <w:tcPr>
            <w:tcW w:w="1388" w:type="dxa"/>
          </w:tcPr>
          <w:p w14:paraId="74E6C840" w14:textId="77777777" w:rsidR="0061212B" w:rsidRPr="00B215ED" w:rsidRDefault="0061212B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549D2B12" w14:textId="77777777" w:rsidR="0061212B" w:rsidRPr="00B215ED" w:rsidRDefault="0061212B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</w:tr>
      <w:tr w:rsidR="008C4BE7" w:rsidRPr="00B215ED" w14:paraId="4968C0A2" w14:textId="77777777" w:rsidTr="0061212B">
        <w:trPr>
          <w:trHeight w:val="353"/>
          <w:jc w:val="center"/>
        </w:trPr>
        <w:tc>
          <w:tcPr>
            <w:tcW w:w="656" w:type="dxa"/>
          </w:tcPr>
          <w:p w14:paraId="0D74E0A2" w14:textId="6B64C46B" w:rsidR="008C4BE7" w:rsidRPr="00B215ED" w:rsidRDefault="008C4BE7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</w:t>
            </w:r>
            <w:r w:rsidR="003B027F" w:rsidRPr="00B215ED">
              <w:rPr>
                <w:sz w:val="21"/>
                <w:szCs w:val="21"/>
                <w:lang w:val="ro-RO"/>
              </w:rPr>
              <w:t>6</w:t>
            </w:r>
          </w:p>
        </w:tc>
        <w:tc>
          <w:tcPr>
            <w:tcW w:w="4379" w:type="dxa"/>
          </w:tcPr>
          <w:p w14:paraId="57DA4E0A" w14:textId="604A945D" w:rsidR="008C4BE7" w:rsidRPr="00B215ED" w:rsidRDefault="008C4BE7" w:rsidP="008936A5">
            <w:pPr>
              <w:spacing w:after="0" w:line="276" w:lineRule="auto"/>
              <w:ind w:right="-58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 xml:space="preserve">Fotolii color </w:t>
            </w:r>
          </w:p>
        </w:tc>
        <w:tc>
          <w:tcPr>
            <w:tcW w:w="1710" w:type="dxa"/>
          </w:tcPr>
          <w:p w14:paraId="6CF0AF65" w14:textId="6AAE7A8D" w:rsidR="008C4BE7" w:rsidRPr="00B215ED" w:rsidRDefault="003B027F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10</w:t>
            </w:r>
          </w:p>
        </w:tc>
        <w:tc>
          <w:tcPr>
            <w:tcW w:w="1388" w:type="dxa"/>
          </w:tcPr>
          <w:p w14:paraId="6885A6C2" w14:textId="77777777" w:rsidR="008C4BE7" w:rsidRPr="00B215ED" w:rsidRDefault="008C4BE7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6A5B3E0F" w14:textId="77777777" w:rsidR="008C4BE7" w:rsidRPr="00B215ED" w:rsidRDefault="008C4BE7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</w:tr>
      <w:tr w:rsidR="00204889" w:rsidRPr="00B215ED" w14:paraId="06F1D889" w14:textId="77777777" w:rsidTr="0061212B">
        <w:trPr>
          <w:trHeight w:val="353"/>
          <w:jc w:val="center"/>
        </w:trPr>
        <w:tc>
          <w:tcPr>
            <w:tcW w:w="656" w:type="dxa"/>
          </w:tcPr>
          <w:p w14:paraId="5A3528DC" w14:textId="0EFA35E8" w:rsidR="00204889" w:rsidRPr="00B215ED" w:rsidRDefault="00204889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17</w:t>
            </w:r>
          </w:p>
        </w:tc>
        <w:tc>
          <w:tcPr>
            <w:tcW w:w="4379" w:type="dxa"/>
          </w:tcPr>
          <w:p w14:paraId="446D75B6" w14:textId="1C9AAD80" w:rsidR="00204889" w:rsidRPr="00B215ED" w:rsidRDefault="00204889" w:rsidP="008936A5">
            <w:pPr>
              <w:spacing w:after="0" w:line="276" w:lineRule="auto"/>
              <w:ind w:right="-58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Dulap fara usa 2200 X 400 X 1500 mm</w:t>
            </w:r>
          </w:p>
        </w:tc>
        <w:tc>
          <w:tcPr>
            <w:tcW w:w="1710" w:type="dxa"/>
          </w:tcPr>
          <w:p w14:paraId="36498F46" w14:textId="74FEDB58" w:rsidR="00204889" w:rsidRPr="00B215ED" w:rsidRDefault="00204889" w:rsidP="008936A5">
            <w:pPr>
              <w:spacing w:after="0" w:line="276" w:lineRule="auto"/>
              <w:ind w:right="-58"/>
              <w:jc w:val="center"/>
              <w:rPr>
                <w:sz w:val="21"/>
                <w:szCs w:val="21"/>
                <w:lang w:val="ro-RO"/>
              </w:rPr>
            </w:pPr>
            <w:r w:rsidRPr="00B215ED">
              <w:rPr>
                <w:sz w:val="21"/>
                <w:szCs w:val="21"/>
                <w:lang w:val="ro-RO"/>
              </w:rPr>
              <w:t>1</w:t>
            </w:r>
          </w:p>
        </w:tc>
        <w:tc>
          <w:tcPr>
            <w:tcW w:w="1388" w:type="dxa"/>
          </w:tcPr>
          <w:p w14:paraId="3F0A4732" w14:textId="77777777" w:rsidR="00204889" w:rsidRPr="00B215ED" w:rsidRDefault="00204889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2243" w:type="dxa"/>
          </w:tcPr>
          <w:p w14:paraId="085A300B" w14:textId="77777777" w:rsidR="00204889" w:rsidRPr="00B215ED" w:rsidRDefault="00204889" w:rsidP="008936A5">
            <w:pPr>
              <w:spacing w:after="0" w:line="276" w:lineRule="auto"/>
              <w:ind w:right="-58"/>
              <w:jc w:val="center"/>
              <w:rPr>
                <w:b/>
                <w:bCs/>
                <w:sz w:val="21"/>
                <w:szCs w:val="21"/>
                <w:lang w:val="ro-RO"/>
              </w:rPr>
            </w:pPr>
          </w:p>
        </w:tc>
      </w:tr>
    </w:tbl>
    <w:p w14:paraId="6BA85508" w14:textId="77777777" w:rsidR="006028EF" w:rsidRPr="00B215ED" w:rsidRDefault="006028EF" w:rsidP="006E102D">
      <w:pPr>
        <w:spacing w:after="0" w:line="276" w:lineRule="auto"/>
        <w:ind w:right="-58"/>
        <w:jc w:val="both"/>
        <w:rPr>
          <w:sz w:val="21"/>
          <w:szCs w:val="21"/>
          <w:lang w:val="ro-RO"/>
        </w:rPr>
      </w:pPr>
    </w:p>
    <w:p w14:paraId="74131582" w14:textId="475F3588" w:rsidR="00697D7B" w:rsidRPr="00B215ED" w:rsidRDefault="00697D7B" w:rsidP="00697D7B">
      <w:pPr>
        <w:spacing w:after="0" w:line="276" w:lineRule="auto"/>
        <w:ind w:left="1211" w:right="-58"/>
        <w:jc w:val="both"/>
        <w:rPr>
          <w:bCs/>
          <w:i/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 xml:space="preserve">Oferta de </w:t>
      </w:r>
      <w:r w:rsidR="00B215ED" w:rsidRPr="00B215ED">
        <w:rPr>
          <w:sz w:val="21"/>
          <w:szCs w:val="21"/>
          <w:lang w:val="ro-RO"/>
        </w:rPr>
        <w:t>preț</w:t>
      </w:r>
      <w:r w:rsidRPr="00B215ED">
        <w:rPr>
          <w:sz w:val="21"/>
          <w:szCs w:val="21"/>
          <w:lang w:val="ro-RO"/>
        </w:rPr>
        <w:t xml:space="preserve"> va include cel </w:t>
      </w:r>
      <w:r w:rsidR="00B215ED" w:rsidRPr="00B215ED">
        <w:rPr>
          <w:sz w:val="21"/>
          <w:szCs w:val="21"/>
          <w:lang w:val="ro-RO"/>
        </w:rPr>
        <w:t>puțin</w:t>
      </w:r>
      <w:r w:rsidRPr="00B215ED">
        <w:rPr>
          <w:sz w:val="21"/>
          <w:szCs w:val="21"/>
          <w:lang w:val="ro-RO"/>
        </w:rPr>
        <w:t xml:space="preserve"> informația de mai jos:</w:t>
      </w:r>
    </w:p>
    <w:p w14:paraId="48EA0B7B" w14:textId="657FD4C9" w:rsidR="0099131F" w:rsidRPr="00B215ED" w:rsidRDefault="0099131F" w:rsidP="0099131F">
      <w:pPr>
        <w:numPr>
          <w:ilvl w:val="0"/>
          <w:numId w:val="47"/>
        </w:numPr>
        <w:spacing w:after="0" w:line="276" w:lineRule="auto"/>
        <w:ind w:right="-58"/>
        <w:jc w:val="both"/>
        <w:rPr>
          <w:bCs/>
          <w:i/>
          <w:sz w:val="21"/>
          <w:szCs w:val="21"/>
          <w:lang w:val="ro-RO"/>
        </w:rPr>
      </w:pPr>
      <w:r w:rsidRPr="00B215ED">
        <w:rPr>
          <w:bCs/>
          <w:i/>
          <w:sz w:val="21"/>
          <w:szCs w:val="21"/>
          <w:lang w:val="ro-RO"/>
        </w:rPr>
        <w:t xml:space="preserve">Indicati preturile pentru fiecare </w:t>
      </w:r>
      <w:r w:rsidR="00204889" w:rsidRPr="00B215ED">
        <w:rPr>
          <w:bCs/>
          <w:i/>
          <w:sz w:val="21"/>
          <w:szCs w:val="21"/>
          <w:lang w:val="ro-RO"/>
        </w:rPr>
        <w:t>tip</w:t>
      </w:r>
      <w:r w:rsidRPr="00B215ED">
        <w:rPr>
          <w:bCs/>
          <w:i/>
          <w:sz w:val="21"/>
          <w:szCs w:val="21"/>
          <w:lang w:val="ro-RO"/>
        </w:rPr>
        <w:t xml:space="preserve"> de mobilier</w:t>
      </w:r>
      <w:r w:rsidR="00204889" w:rsidRPr="00B215ED">
        <w:rPr>
          <w:bCs/>
          <w:i/>
          <w:sz w:val="21"/>
          <w:szCs w:val="21"/>
          <w:lang w:val="ro-RO"/>
        </w:rPr>
        <w:t xml:space="preserve"> conform Tabelului nr. 1</w:t>
      </w:r>
      <w:r w:rsidRPr="00B215ED">
        <w:rPr>
          <w:bCs/>
          <w:i/>
          <w:sz w:val="21"/>
          <w:szCs w:val="21"/>
          <w:lang w:val="ro-RO"/>
        </w:rPr>
        <w:t>.</w:t>
      </w:r>
    </w:p>
    <w:p w14:paraId="55C748A5" w14:textId="6F0F7A19" w:rsidR="0099131F" w:rsidRPr="00B215ED" w:rsidRDefault="0099131F" w:rsidP="0099131F">
      <w:pPr>
        <w:numPr>
          <w:ilvl w:val="0"/>
          <w:numId w:val="47"/>
        </w:numPr>
        <w:spacing w:after="0" w:line="276" w:lineRule="auto"/>
        <w:ind w:right="-58"/>
        <w:jc w:val="both"/>
        <w:rPr>
          <w:b/>
          <w:i/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 xml:space="preserve">Indicati </w:t>
      </w:r>
      <w:r w:rsidRPr="00B215ED">
        <w:rPr>
          <w:bCs/>
          <w:i/>
          <w:sz w:val="21"/>
          <w:szCs w:val="21"/>
          <w:lang w:val="ro-RO"/>
        </w:rPr>
        <w:t>pretul</w:t>
      </w:r>
      <w:r w:rsidRPr="00B215ED">
        <w:rPr>
          <w:bCs/>
          <w:sz w:val="21"/>
          <w:szCs w:val="21"/>
          <w:lang w:val="ro-RO"/>
        </w:rPr>
        <w:t xml:space="preserve"> (p</w:t>
      </w:r>
      <w:r w:rsidRPr="00B215ED">
        <w:rPr>
          <w:sz w:val="21"/>
          <w:szCs w:val="21"/>
          <w:lang w:val="ro-RO"/>
        </w:rPr>
        <w:t xml:space="preserve">/u 1 km) pentru </w:t>
      </w:r>
      <w:r w:rsidRPr="00B215ED">
        <w:rPr>
          <w:bCs/>
          <w:i/>
          <w:sz w:val="21"/>
          <w:szCs w:val="21"/>
          <w:lang w:val="ro-RO"/>
        </w:rPr>
        <w:t>transportarea mobilei</w:t>
      </w:r>
      <w:r w:rsidRPr="00B215ED">
        <w:rPr>
          <w:sz w:val="21"/>
          <w:szCs w:val="21"/>
          <w:lang w:val="ro-RO"/>
        </w:rPr>
        <w:t xml:space="preserve"> in raza mun. Chisinau si </w:t>
      </w:r>
      <w:r w:rsidR="00204889" w:rsidRPr="00B215ED">
        <w:rPr>
          <w:sz w:val="21"/>
          <w:szCs w:val="21"/>
          <w:lang w:val="ro-RO"/>
        </w:rPr>
        <w:t>Balti</w:t>
      </w:r>
      <w:r w:rsidRPr="00B215ED">
        <w:rPr>
          <w:sz w:val="21"/>
          <w:szCs w:val="21"/>
          <w:lang w:val="ro-RO"/>
        </w:rPr>
        <w:t>;</w:t>
      </w:r>
    </w:p>
    <w:p w14:paraId="593ACF69" w14:textId="2AC3882B" w:rsidR="0099131F" w:rsidRPr="00B215ED" w:rsidRDefault="0099131F" w:rsidP="0099131F">
      <w:pPr>
        <w:numPr>
          <w:ilvl w:val="0"/>
          <w:numId w:val="47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 xml:space="preserve">Indicati termenul de </w:t>
      </w:r>
      <w:r w:rsidR="00204889" w:rsidRPr="00B215ED">
        <w:rPr>
          <w:sz w:val="21"/>
          <w:szCs w:val="21"/>
          <w:lang w:val="ro-RO"/>
        </w:rPr>
        <w:t>confecționare</w:t>
      </w:r>
      <w:r w:rsidRPr="00B215ED">
        <w:rPr>
          <w:sz w:val="21"/>
          <w:szCs w:val="21"/>
          <w:lang w:val="ro-RO"/>
        </w:rPr>
        <w:t xml:space="preserve"> pentru mobilierul indicat </w:t>
      </w:r>
      <w:r w:rsidR="00204889" w:rsidRPr="00B215ED">
        <w:rPr>
          <w:sz w:val="21"/>
          <w:szCs w:val="21"/>
          <w:lang w:val="ro-RO"/>
        </w:rPr>
        <w:t xml:space="preserve">in </w:t>
      </w:r>
      <w:r w:rsidR="00204889" w:rsidRPr="00B215ED">
        <w:rPr>
          <w:bCs/>
          <w:i/>
          <w:sz w:val="21"/>
          <w:szCs w:val="21"/>
          <w:lang w:val="ro-RO"/>
        </w:rPr>
        <w:t>Tabelului nr. 1.</w:t>
      </w:r>
      <w:r w:rsidRPr="00B215ED">
        <w:rPr>
          <w:sz w:val="21"/>
          <w:szCs w:val="21"/>
          <w:lang w:val="ro-RO"/>
        </w:rPr>
        <w:t>;</w:t>
      </w:r>
    </w:p>
    <w:p w14:paraId="4033D772" w14:textId="77777777" w:rsidR="0099131F" w:rsidRPr="00B215ED" w:rsidRDefault="0099131F" w:rsidP="0099131F">
      <w:pPr>
        <w:numPr>
          <w:ilvl w:val="0"/>
          <w:numId w:val="47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>Indicati  termenul de garantie al mobilierului;</w:t>
      </w:r>
    </w:p>
    <w:p w14:paraId="1FDD0443" w14:textId="77777777" w:rsidR="0099131F" w:rsidRPr="00B215ED" w:rsidRDefault="0099131F" w:rsidP="0099131F">
      <w:pPr>
        <w:numPr>
          <w:ilvl w:val="0"/>
          <w:numId w:val="47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r w:rsidRPr="00B215ED">
        <w:rPr>
          <w:color w:val="000000"/>
          <w:sz w:val="21"/>
          <w:szCs w:val="21"/>
          <w:lang w:val="en-US" w:eastAsia="ru-RU"/>
        </w:rPr>
        <w:t>Indicati daca incărcarea, descărcare şi montarea sunt incluse în preţ;</w:t>
      </w:r>
    </w:p>
    <w:p w14:paraId="00717FA9" w14:textId="29B2F28E" w:rsidR="0099131F" w:rsidRPr="00B215ED" w:rsidRDefault="0099131F" w:rsidP="0099131F">
      <w:pPr>
        <w:numPr>
          <w:ilvl w:val="0"/>
          <w:numId w:val="47"/>
        </w:numPr>
        <w:tabs>
          <w:tab w:val="left" w:pos="1080"/>
        </w:tabs>
        <w:spacing w:after="0" w:line="276" w:lineRule="auto"/>
        <w:ind w:right="-488"/>
        <w:jc w:val="both"/>
        <w:rPr>
          <w:sz w:val="21"/>
          <w:szCs w:val="21"/>
          <w:lang w:val="en-US"/>
        </w:rPr>
      </w:pPr>
      <w:r w:rsidRPr="00B215ED">
        <w:rPr>
          <w:sz w:val="21"/>
          <w:szCs w:val="21"/>
          <w:lang w:val="en-US"/>
        </w:rPr>
        <w:t xml:space="preserve">  Posibilitatea de </w:t>
      </w:r>
      <w:r w:rsidR="00204889" w:rsidRPr="00B215ED">
        <w:rPr>
          <w:sz w:val="21"/>
          <w:szCs w:val="21"/>
          <w:lang w:val="en-US"/>
        </w:rPr>
        <w:t xml:space="preserve">a instala mobilierul din Tabelul nr. 1 </w:t>
      </w:r>
      <w:r w:rsidRPr="00B215ED">
        <w:rPr>
          <w:sz w:val="21"/>
          <w:szCs w:val="21"/>
          <w:lang w:val="en-US"/>
        </w:rPr>
        <w:t>în zilele de odihnă, sau după orele 18</w:t>
      </w:r>
      <w:r w:rsidR="00204889" w:rsidRPr="00B215ED">
        <w:rPr>
          <w:sz w:val="21"/>
          <w:szCs w:val="21"/>
          <w:lang w:val="en-US"/>
        </w:rPr>
        <w:t>:</w:t>
      </w:r>
      <w:r w:rsidRPr="00B215ED">
        <w:rPr>
          <w:sz w:val="21"/>
          <w:szCs w:val="21"/>
          <w:lang w:val="en-US"/>
        </w:rPr>
        <w:t xml:space="preserve">00. </w:t>
      </w:r>
    </w:p>
    <w:p w14:paraId="56781F63" w14:textId="77777777" w:rsidR="006E102D" w:rsidRPr="00B215ED" w:rsidRDefault="006E102D" w:rsidP="006028EF">
      <w:pPr>
        <w:spacing w:after="0" w:line="276" w:lineRule="auto"/>
        <w:ind w:right="-58"/>
        <w:jc w:val="both"/>
        <w:rPr>
          <w:sz w:val="21"/>
          <w:szCs w:val="21"/>
          <w:lang w:val="ro-RO"/>
        </w:rPr>
      </w:pPr>
    </w:p>
    <w:p w14:paraId="33D2FF0E" w14:textId="730A6329" w:rsidR="006028EF" w:rsidRPr="00B215ED" w:rsidRDefault="006028EF" w:rsidP="00697D7B">
      <w:pPr>
        <w:pStyle w:val="ListParagraph"/>
        <w:numPr>
          <w:ilvl w:val="0"/>
          <w:numId w:val="48"/>
        </w:numPr>
        <w:spacing w:after="0"/>
        <w:ind w:right="-54"/>
        <w:jc w:val="both"/>
        <w:rPr>
          <w:b/>
          <w:sz w:val="21"/>
          <w:szCs w:val="21"/>
          <w:u w:val="single"/>
          <w:lang w:val="ro-RO"/>
        </w:rPr>
      </w:pPr>
      <w:r w:rsidRPr="00B215ED">
        <w:rPr>
          <w:b/>
          <w:sz w:val="21"/>
          <w:szCs w:val="21"/>
          <w:u w:val="single"/>
          <w:lang w:val="ro-RO"/>
        </w:rPr>
        <w:t>Cerinte suplimentare fata de participanti:</w:t>
      </w:r>
    </w:p>
    <w:p w14:paraId="449893EE" w14:textId="77777777" w:rsidR="00204889" w:rsidRPr="00B215ED" w:rsidRDefault="00204889" w:rsidP="00204889">
      <w:pPr>
        <w:pStyle w:val="ListParagraph"/>
        <w:spacing w:after="0"/>
        <w:ind w:left="1211" w:right="-54"/>
        <w:jc w:val="both"/>
        <w:rPr>
          <w:b/>
          <w:sz w:val="21"/>
          <w:szCs w:val="21"/>
          <w:u w:val="single"/>
          <w:lang w:val="ro-RO"/>
        </w:rPr>
      </w:pPr>
    </w:p>
    <w:p w14:paraId="408F8C56" w14:textId="77777777" w:rsidR="006028EF" w:rsidRPr="00B215ED" w:rsidRDefault="006028EF" w:rsidP="00A80BEC">
      <w:pPr>
        <w:numPr>
          <w:ilvl w:val="0"/>
          <w:numId w:val="45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>Să fie agent economic, înregistrat pe teritoriul Republicii Moldova;</w:t>
      </w:r>
    </w:p>
    <w:p w14:paraId="5E078752" w14:textId="77777777" w:rsidR="006028EF" w:rsidRPr="00B215ED" w:rsidRDefault="006028EF" w:rsidP="00A80BEC">
      <w:pPr>
        <w:numPr>
          <w:ilvl w:val="0"/>
          <w:numId w:val="45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 xml:space="preserve">Anexaţi </w:t>
      </w:r>
      <w:r w:rsidRPr="00B215ED">
        <w:rPr>
          <w:b/>
          <w:i/>
          <w:sz w:val="21"/>
          <w:szCs w:val="21"/>
          <w:lang w:val="ro-RO"/>
        </w:rPr>
        <w:t>lista companiilor</w:t>
      </w:r>
      <w:r w:rsidRPr="00B215ED">
        <w:rPr>
          <w:sz w:val="21"/>
          <w:szCs w:val="21"/>
          <w:lang w:val="ro-RO"/>
        </w:rPr>
        <w:t>, cu care aţi colaborat în trecut sau colaboraţi la moment;</w:t>
      </w:r>
    </w:p>
    <w:p w14:paraId="61DF4AF3" w14:textId="77777777" w:rsidR="006028EF" w:rsidRPr="00B215ED" w:rsidRDefault="006028EF" w:rsidP="00A80BEC">
      <w:pPr>
        <w:numPr>
          <w:ilvl w:val="0"/>
          <w:numId w:val="45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 xml:space="preserve">Specificaţi </w:t>
      </w:r>
      <w:r w:rsidRPr="00B215ED">
        <w:rPr>
          <w:b/>
          <w:i/>
          <w:sz w:val="21"/>
          <w:szCs w:val="21"/>
          <w:lang w:val="ro-RO"/>
        </w:rPr>
        <w:t xml:space="preserve">condiţiile de plată </w:t>
      </w:r>
      <w:r w:rsidRPr="00B215ED">
        <w:rPr>
          <w:sz w:val="21"/>
          <w:szCs w:val="21"/>
          <w:lang w:val="ro-RO"/>
        </w:rPr>
        <w:t>(ar fi preferabil 30% sau 50% avans);</w:t>
      </w:r>
    </w:p>
    <w:p w14:paraId="4E4B3746" w14:textId="77777777" w:rsidR="006028EF" w:rsidRPr="00B215ED" w:rsidRDefault="005951C2" w:rsidP="00A80BEC">
      <w:pPr>
        <w:numPr>
          <w:ilvl w:val="0"/>
          <w:numId w:val="45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 xml:space="preserve">Specificati </w:t>
      </w:r>
      <w:r w:rsidR="00253357" w:rsidRPr="00B215ED">
        <w:rPr>
          <w:sz w:val="21"/>
          <w:szCs w:val="21"/>
          <w:lang w:val="ro-RO"/>
        </w:rPr>
        <w:t>disponibilitatea de a confectiona mobilier in termeni restrinsi in cazul in care cantitatea va fi mai mare.</w:t>
      </w:r>
    </w:p>
    <w:p w14:paraId="477AD7CB" w14:textId="77777777" w:rsidR="00204889" w:rsidRPr="00B215ED" w:rsidRDefault="00204889" w:rsidP="00204889">
      <w:pPr>
        <w:numPr>
          <w:ilvl w:val="0"/>
          <w:numId w:val="45"/>
        </w:numPr>
        <w:spacing w:after="0" w:line="276" w:lineRule="auto"/>
        <w:ind w:right="-58"/>
        <w:jc w:val="both"/>
        <w:rPr>
          <w:color w:val="000000"/>
          <w:sz w:val="21"/>
          <w:szCs w:val="21"/>
          <w:lang w:val="en-US" w:eastAsia="ru-RU"/>
        </w:rPr>
      </w:pPr>
      <w:r w:rsidRPr="00B215ED">
        <w:rPr>
          <w:color w:val="000000"/>
          <w:sz w:val="21"/>
          <w:szCs w:val="21"/>
          <w:lang w:val="en-US" w:eastAsia="ru-RU"/>
        </w:rPr>
        <w:t>Indicati posibilitatea de a repara mobila deja existenta;</w:t>
      </w:r>
    </w:p>
    <w:p w14:paraId="0F6BDF77" w14:textId="77777777" w:rsidR="00204889" w:rsidRPr="00B215ED" w:rsidRDefault="00204889" w:rsidP="00204889">
      <w:pPr>
        <w:numPr>
          <w:ilvl w:val="0"/>
          <w:numId w:val="45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 xml:space="preserve">Prezentaţi </w:t>
      </w:r>
      <w:r w:rsidRPr="00B215ED">
        <w:rPr>
          <w:b/>
          <w:i/>
          <w:sz w:val="21"/>
          <w:szCs w:val="21"/>
          <w:lang w:val="ro-RO"/>
        </w:rPr>
        <w:t>reducerile</w:t>
      </w:r>
      <w:r w:rsidRPr="00B215ED">
        <w:rPr>
          <w:sz w:val="21"/>
          <w:szCs w:val="21"/>
          <w:lang w:val="ro-RO"/>
        </w:rPr>
        <w:t xml:space="preserve"> de care am putea beneficia.</w:t>
      </w:r>
    </w:p>
    <w:p w14:paraId="04910C6A" w14:textId="2EE01AD6" w:rsidR="008936A5" w:rsidRPr="00B215ED" w:rsidRDefault="008936A5" w:rsidP="00A80BEC">
      <w:pPr>
        <w:numPr>
          <w:ilvl w:val="0"/>
          <w:numId w:val="45"/>
        </w:numPr>
        <w:spacing w:after="0" w:line="276" w:lineRule="auto"/>
        <w:ind w:right="-58"/>
        <w:jc w:val="both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>Disponibilitatea deschiderii contului bancar in PCB.</w:t>
      </w:r>
    </w:p>
    <w:p w14:paraId="369460F5" w14:textId="77777777" w:rsidR="006028EF" w:rsidRPr="00B215ED" w:rsidRDefault="006028EF" w:rsidP="00A80BEC">
      <w:pPr>
        <w:spacing w:after="0" w:line="276" w:lineRule="auto"/>
        <w:ind w:right="-58"/>
        <w:jc w:val="both"/>
        <w:rPr>
          <w:sz w:val="21"/>
          <w:szCs w:val="21"/>
          <w:lang w:val="ro-RO"/>
        </w:rPr>
      </w:pPr>
    </w:p>
    <w:p w14:paraId="75585963" w14:textId="77777777" w:rsidR="00036DB6" w:rsidRPr="00B215ED" w:rsidRDefault="00036DB6" w:rsidP="00C800DC">
      <w:pPr>
        <w:tabs>
          <w:tab w:val="left" w:pos="1080"/>
        </w:tabs>
        <w:spacing w:after="0"/>
        <w:ind w:right="-488"/>
        <w:jc w:val="both"/>
        <w:rPr>
          <w:b/>
          <w:sz w:val="21"/>
          <w:szCs w:val="21"/>
          <w:lang w:val="ro-RO"/>
        </w:rPr>
      </w:pPr>
    </w:p>
    <w:p w14:paraId="596A289E" w14:textId="1F06BE8E" w:rsidR="00D25AF0" w:rsidRPr="00B215ED" w:rsidRDefault="00331715" w:rsidP="00D72652">
      <w:pPr>
        <w:spacing w:after="0"/>
        <w:ind w:right="-57" w:firstLine="720"/>
        <w:jc w:val="both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>Aşteptăm oferta</w:t>
      </w:r>
      <w:r w:rsidR="00890A48" w:rsidRPr="00B215ED">
        <w:rPr>
          <w:sz w:val="21"/>
          <w:szCs w:val="21"/>
          <w:lang w:val="ro-RO"/>
        </w:rPr>
        <w:t xml:space="preserve"> D-vo</w:t>
      </w:r>
      <w:r w:rsidRPr="00B215ED">
        <w:rPr>
          <w:sz w:val="21"/>
          <w:szCs w:val="21"/>
          <w:lang w:val="ro-RO"/>
        </w:rPr>
        <w:t>astră</w:t>
      </w:r>
      <w:r w:rsidR="006F1DDC" w:rsidRPr="00B215ED">
        <w:rPr>
          <w:sz w:val="21"/>
          <w:szCs w:val="21"/>
          <w:lang w:val="ro-RO"/>
        </w:rPr>
        <w:t xml:space="preserve"> </w:t>
      </w:r>
      <w:r w:rsidRPr="00B215ED">
        <w:rPr>
          <w:sz w:val="21"/>
          <w:szCs w:val="21"/>
          <w:lang w:val="ro-RO"/>
        </w:rPr>
        <w:t>pâ</w:t>
      </w:r>
      <w:r w:rsidR="00890A48" w:rsidRPr="00B215ED">
        <w:rPr>
          <w:sz w:val="21"/>
          <w:szCs w:val="21"/>
          <w:lang w:val="ro-RO"/>
        </w:rPr>
        <w:t xml:space="preserve">nă </w:t>
      </w:r>
      <w:r w:rsidR="00085F16" w:rsidRPr="00B215ED">
        <w:rPr>
          <w:sz w:val="21"/>
          <w:szCs w:val="21"/>
          <w:lang w:val="ro-RO"/>
        </w:rPr>
        <w:t>pe</w:t>
      </w:r>
      <w:r w:rsidR="006F1DDC" w:rsidRPr="00B215ED">
        <w:rPr>
          <w:sz w:val="21"/>
          <w:szCs w:val="21"/>
          <w:lang w:val="ro-RO"/>
        </w:rPr>
        <w:t xml:space="preserve"> </w:t>
      </w:r>
      <w:r w:rsidR="00204889" w:rsidRPr="00B215ED">
        <w:rPr>
          <w:b/>
          <w:sz w:val="21"/>
          <w:szCs w:val="21"/>
          <w:lang w:val="ro-RO"/>
        </w:rPr>
        <w:t>02</w:t>
      </w:r>
      <w:r w:rsidR="009F76FB" w:rsidRPr="00B215ED">
        <w:rPr>
          <w:b/>
          <w:sz w:val="21"/>
          <w:szCs w:val="21"/>
          <w:lang w:val="ro-RO"/>
        </w:rPr>
        <w:t xml:space="preserve"> </w:t>
      </w:r>
      <w:r w:rsidR="004E4969" w:rsidRPr="00B215ED">
        <w:rPr>
          <w:b/>
          <w:sz w:val="21"/>
          <w:szCs w:val="21"/>
          <w:lang w:val="ro-RO"/>
        </w:rPr>
        <w:t>Iu</w:t>
      </w:r>
      <w:r w:rsidR="00204889" w:rsidRPr="00B215ED">
        <w:rPr>
          <w:b/>
          <w:sz w:val="21"/>
          <w:szCs w:val="21"/>
          <w:lang w:val="ro-RO"/>
        </w:rPr>
        <w:t>l</w:t>
      </w:r>
      <w:r w:rsidR="004E4969" w:rsidRPr="00B215ED">
        <w:rPr>
          <w:b/>
          <w:sz w:val="21"/>
          <w:szCs w:val="21"/>
          <w:lang w:val="ro-RO"/>
        </w:rPr>
        <w:t>ie</w:t>
      </w:r>
      <w:r w:rsidR="009F76FB" w:rsidRPr="00B215ED">
        <w:rPr>
          <w:b/>
          <w:sz w:val="21"/>
          <w:szCs w:val="21"/>
          <w:lang w:val="ro-RO"/>
        </w:rPr>
        <w:t xml:space="preserve"> 202</w:t>
      </w:r>
      <w:r w:rsidR="004E4969" w:rsidRPr="00B215ED">
        <w:rPr>
          <w:b/>
          <w:sz w:val="21"/>
          <w:szCs w:val="21"/>
          <w:lang w:val="ro-RO"/>
        </w:rPr>
        <w:t>6</w:t>
      </w:r>
      <w:r w:rsidR="008204E2" w:rsidRPr="00B215ED">
        <w:rPr>
          <w:b/>
          <w:sz w:val="21"/>
          <w:szCs w:val="21"/>
          <w:lang w:val="ro-RO"/>
        </w:rPr>
        <w:t xml:space="preserve"> </w:t>
      </w:r>
      <w:r w:rsidR="00730DB2" w:rsidRPr="00B215ED">
        <w:rPr>
          <w:b/>
          <w:sz w:val="21"/>
          <w:szCs w:val="21"/>
          <w:lang w:val="ro-RO"/>
        </w:rPr>
        <w:t>inclusiv</w:t>
      </w:r>
      <w:r w:rsidR="00DC4332" w:rsidRPr="00B215ED">
        <w:rPr>
          <w:b/>
          <w:sz w:val="21"/>
          <w:szCs w:val="21"/>
          <w:lang w:val="ro-RO"/>
        </w:rPr>
        <w:t xml:space="preserve"> </w:t>
      </w:r>
      <w:r w:rsidR="00890A48" w:rsidRPr="00B215ED">
        <w:rPr>
          <w:sz w:val="21"/>
          <w:szCs w:val="21"/>
          <w:lang w:val="ro-RO"/>
        </w:rPr>
        <w:t>pe adresa</w:t>
      </w:r>
      <w:r w:rsidR="006F1DDC" w:rsidRPr="00B215ED">
        <w:rPr>
          <w:sz w:val="21"/>
          <w:szCs w:val="21"/>
          <w:lang w:val="ro-RO"/>
        </w:rPr>
        <w:t xml:space="preserve">: </w:t>
      </w:r>
      <w:r w:rsidR="00AC1EF6" w:rsidRPr="00B215ED">
        <w:rPr>
          <w:sz w:val="21"/>
          <w:szCs w:val="21"/>
          <w:lang w:val="ro-RO"/>
        </w:rPr>
        <w:t xml:space="preserve"> </w:t>
      </w:r>
      <w:r w:rsidR="001C5F36" w:rsidRPr="00B215ED">
        <w:rPr>
          <w:sz w:val="21"/>
          <w:szCs w:val="21"/>
          <w:lang w:val="ro-RO"/>
        </w:rPr>
        <w:t xml:space="preserve"> </w:t>
      </w:r>
      <w:r w:rsidR="00191CA7" w:rsidRPr="00B215ED">
        <w:rPr>
          <w:b/>
          <w:sz w:val="21"/>
          <w:szCs w:val="21"/>
          <w:lang w:val="ro-RO"/>
        </w:rPr>
        <w:t xml:space="preserve">B.C. „ProСredit Bank” S.A., </w:t>
      </w:r>
      <w:r w:rsidR="00890A48" w:rsidRPr="00B215ED">
        <w:rPr>
          <w:b/>
          <w:sz w:val="21"/>
          <w:szCs w:val="21"/>
          <w:lang w:val="ro-RO"/>
        </w:rPr>
        <w:t xml:space="preserve">bd. Ştefan cel Mare şi Sfânt, 65, of. 901, </w:t>
      </w:r>
      <w:r w:rsidR="00191CA7" w:rsidRPr="00B215ED">
        <w:rPr>
          <w:b/>
          <w:sz w:val="21"/>
          <w:szCs w:val="21"/>
          <w:lang w:val="ro-RO"/>
        </w:rPr>
        <w:t>or. Chişinău, MD 2001</w:t>
      </w:r>
      <w:r w:rsidR="009F76FB" w:rsidRPr="00B215ED">
        <w:rPr>
          <w:b/>
          <w:sz w:val="21"/>
          <w:szCs w:val="21"/>
          <w:lang w:val="ro-RO"/>
        </w:rPr>
        <w:t xml:space="preserve"> sau in format electronic</w:t>
      </w:r>
      <w:r w:rsidR="005741F4" w:rsidRPr="00B215ED">
        <w:rPr>
          <w:b/>
          <w:sz w:val="21"/>
          <w:szCs w:val="21"/>
          <w:lang w:val="ro-RO"/>
        </w:rPr>
        <w:t xml:space="preserve"> l</w:t>
      </w:r>
      <w:r w:rsidR="009F76FB" w:rsidRPr="00B215ED">
        <w:rPr>
          <w:b/>
          <w:sz w:val="21"/>
          <w:szCs w:val="21"/>
          <w:lang w:val="ro-RO"/>
        </w:rPr>
        <w:t xml:space="preserve">a adresa de e-mail </w:t>
      </w:r>
      <w:r w:rsidR="00253357" w:rsidRPr="00B215ED">
        <w:rPr>
          <w:rStyle w:val="Hyperlink"/>
          <w:b/>
          <w:bCs/>
          <w:sz w:val="21"/>
          <w:szCs w:val="21"/>
        </w:rPr>
        <w:t>mda.</w:t>
      </w:r>
      <w:hyperlink r:id="rId9" w:history="1">
        <w:r w:rsidR="00253357" w:rsidRPr="00B215ED">
          <w:rPr>
            <w:rStyle w:val="Hyperlink"/>
            <w:b/>
            <w:sz w:val="21"/>
            <w:szCs w:val="21"/>
            <w:lang w:val="ro-RO"/>
          </w:rPr>
          <w:t>tenders@procredit-group.com</w:t>
        </w:r>
      </w:hyperlink>
      <w:r w:rsidR="009F76FB" w:rsidRPr="00B215ED">
        <w:rPr>
          <w:b/>
          <w:color w:val="0000FF"/>
          <w:sz w:val="21"/>
          <w:szCs w:val="21"/>
          <w:u w:val="single"/>
          <w:lang w:val="ro-RO"/>
        </w:rPr>
        <w:t>.</w:t>
      </w:r>
    </w:p>
    <w:p w14:paraId="58A526C4" w14:textId="77777777" w:rsidR="00AB1790" w:rsidRPr="00B215ED" w:rsidRDefault="00AB1790" w:rsidP="00D72652">
      <w:pPr>
        <w:pStyle w:val="Default"/>
        <w:tabs>
          <w:tab w:val="left" w:pos="180"/>
        </w:tabs>
        <w:jc w:val="both"/>
        <w:rPr>
          <w:rFonts w:ascii="Arial" w:hAnsi="Arial" w:cs="Arial"/>
          <w:sz w:val="21"/>
          <w:szCs w:val="21"/>
          <w:lang w:val="ro-RO"/>
        </w:rPr>
      </w:pPr>
    </w:p>
    <w:p w14:paraId="1D8E6E70" w14:textId="1E7643BB" w:rsidR="00DC4332" w:rsidRPr="00B215ED" w:rsidRDefault="00E5517F" w:rsidP="00204889">
      <w:pPr>
        <w:pStyle w:val="Default"/>
        <w:tabs>
          <w:tab w:val="left" w:pos="180"/>
        </w:tabs>
        <w:jc w:val="both"/>
        <w:rPr>
          <w:rFonts w:ascii="Arial" w:hAnsi="Arial" w:cs="Arial"/>
          <w:sz w:val="21"/>
          <w:szCs w:val="21"/>
          <w:lang w:val="ro-RO"/>
        </w:rPr>
      </w:pPr>
      <w:r w:rsidRPr="00B215ED">
        <w:rPr>
          <w:rFonts w:ascii="Arial" w:hAnsi="Arial" w:cs="Arial"/>
          <w:sz w:val="21"/>
          <w:szCs w:val="21"/>
          <w:lang w:val="ro-RO"/>
        </w:rPr>
        <w:tab/>
      </w:r>
    </w:p>
    <w:p w14:paraId="7C2F8F75" w14:textId="7CE5C30C" w:rsidR="00FC081A" w:rsidRPr="00B215ED" w:rsidRDefault="00BA033B" w:rsidP="00D72652">
      <w:pPr>
        <w:spacing w:after="0"/>
        <w:ind w:firstLine="720"/>
        <w:jc w:val="both"/>
        <w:rPr>
          <w:sz w:val="21"/>
          <w:szCs w:val="21"/>
          <w:lang w:val="ro-RO"/>
        </w:rPr>
      </w:pPr>
      <w:r w:rsidRPr="00B215ED">
        <w:rPr>
          <w:sz w:val="21"/>
          <w:szCs w:val="21"/>
          <w:lang w:val="ro-RO"/>
        </w:rPr>
        <w:t>Toate î</w:t>
      </w:r>
      <w:r w:rsidR="0042354D" w:rsidRPr="00B215ED">
        <w:rPr>
          <w:sz w:val="21"/>
          <w:szCs w:val="21"/>
          <w:lang w:val="ro-RO"/>
        </w:rPr>
        <w:t xml:space="preserve">ntrebările apărute </w:t>
      </w:r>
      <w:r w:rsidR="00085F16" w:rsidRPr="00B215ED">
        <w:rPr>
          <w:sz w:val="21"/>
          <w:szCs w:val="21"/>
          <w:lang w:val="ro-RO"/>
        </w:rPr>
        <w:t>le puteţi adresa</w:t>
      </w:r>
      <w:r w:rsidR="0042354D" w:rsidRPr="00B215ED">
        <w:rPr>
          <w:sz w:val="21"/>
          <w:szCs w:val="21"/>
          <w:lang w:val="ro-RO"/>
        </w:rPr>
        <w:t xml:space="preserve"> la num</w:t>
      </w:r>
      <w:r w:rsidR="00085F16" w:rsidRPr="00B215ED">
        <w:rPr>
          <w:sz w:val="21"/>
          <w:szCs w:val="21"/>
          <w:lang w:val="ro-RO"/>
        </w:rPr>
        <w:t>ă</w:t>
      </w:r>
      <w:r w:rsidR="0042354D" w:rsidRPr="00B215ED">
        <w:rPr>
          <w:sz w:val="21"/>
          <w:szCs w:val="21"/>
          <w:lang w:val="ro-RO"/>
        </w:rPr>
        <w:t>r</w:t>
      </w:r>
      <w:r w:rsidR="00085F16" w:rsidRPr="00B215ED">
        <w:rPr>
          <w:sz w:val="21"/>
          <w:szCs w:val="21"/>
          <w:lang w:val="ro-RO"/>
        </w:rPr>
        <w:t>u</w:t>
      </w:r>
      <w:r w:rsidR="0042354D" w:rsidRPr="00B215ED">
        <w:rPr>
          <w:sz w:val="21"/>
          <w:szCs w:val="21"/>
          <w:lang w:val="ro-RO"/>
        </w:rPr>
        <w:t>l</w:t>
      </w:r>
      <w:r w:rsidR="00085F16" w:rsidRPr="00B215ED">
        <w:rPr>
          <w:sz w:val="21"/>
          <w:szCs w:val="21"/>
          <w:lang w:val="ro-RO"/>
        </w:rPr>
        <w:t xml:space="preserve"> </w:t>
      </w:r>
      <w:r w:rsidR="0042354D" w:rsidRPr="00B215ED">
        <w:rPr>
          <w:sz w:val="21"/>
          <w:szCs w:val="21"/>
          <w:lang w:val="ro-RO"/>
        </w:rPr>
        <w:t xml:space="preserve">de telefon </w:t>
      </w:r>
      <w:r w:rsidR="00B17BD3" w:rsidRPr="00B215ED">
        <w:rPr>
          <w:b/>
          <w:sz w:val="21"/>
          <w:szCs w:val="21"/>
          <w:lang w:val="ro-RO"/>
        </w:rPr>
        <w:t xml:space="preserve">(+373) </w:t>
      </w:r>
      <w:r w:rsidR="00253357" w:rsidRPr="00B215ED">
        <w:rPr>
          <w:b/>
          <w:sz w:val="21"/>
          <w:szCs w:val="21"/>
          <w:lang w:val="ro-RO"/>
        </w:rPr>
        <w:t>6</w:t>
      </w:r>
      <w:r w:rsidR="00204889" w:rsidRPr="00B215ED">
        <w:rPr>
          <w:b/>
          <w:sz w:val="21"/>
          <w:szCs w:val="21"/>
          <w:lang w:val="ro-RO"/>
        </w:rPr>
        <w:t>8 35 80 80</w:t>
      </w:r>
      <w:r w:rsidR="00B17BD3" w:rsidRPr="00B215ED">
        <w:rPr>
          <w:b/>
          <w:sz w:val="21"/>
          <w:szCs w:val="21"/>
          <w:lang w:val="ro-RO"/>
        </w:rPr>
        <w:t>,</w:t>
      </w:r>
      <w:r w:rsidR="006F1DDC" w:rsidRPr="00B215ED">
        <w:rPr>
          <w:sz w:val="21"/>
          <w:szCs w:val="21"/>
          <w:lang w:val="ro-RO"/>
        </w:rPr>
        <w:t xml:space="preserve"> </w:t>
      </w:r>
      <w:r w:rsidR="00B17BD3" w:rsidRPr="00B215ED">
        <w:rPr>
          <w:sz w:val="21"/>
          <w:szCs w:val="21"/>
          <w:lang w:val="ro-RO"/>
        </w:rPr>
        <w:t>persoana de</w:t>
      </w:r>
      <w:r w:rsidR="008936A5" w:rsidRPr="00B215ED">
        <w:rPr>
          <w:sz w:val="21"/>
          <w:szCs w:val="21"/>
          <w:lang w:val="ro-RO"/>
        </w:rPr>
        <w:t xml:space="preserve"> contact</w:t>
      </w:r>
      <w:r w:rsidR="00B17BD3" w:rsidRPr="00B215ED">
        <w:rPr>
          <w:sz w:val="21"/>
          <w:szCs w:val="21"/>
          <w:lang w:val="ro-RO"/>
        </w:rPr>
        <w:t xml:space="preserve"> </w:t>
      </w:r>
      <w:r w:rsidR="00204889" w:rsidRPr="00B215ED">
        <w:rPr>
          <w:sz w:val="21"/>
          <w:szCs w:val="21"/>
          <w:lang w:val="ro-RO"/>
        </w:rPr>
        <w:t>Tatiana Todorov</w:t>
      </w:r>
      <w:r w:rsidR="00253357" w:rsidRPr="00B215ED">
        <w:rPr>
          <w:sz w:val="21"/>
          <w:szCs w:val="21"/>
          <w:lang w:val="ro-RO"/>
        </w:rPr>
        <w:t xml:space="preserve">, </w:t>
      </w:r>
      <w:r w:rsidR="0042354D" w:rsidRPr="00B215ED">
        <w:rPr>
          <w:sz w:val="21"/>
          <w:szCs w:val="21"/>
          <w:lang w:val="ro-RO"/>
        </w:rPr>
        <w:t xml:space="preserve">sau </w:t>
      </w:r>
      <w:r w:rsidR="004131ED" w:rsidRPr="00B215ED">
        <w:rPr>
          <w:sz w:val="21"/>
          <w:szCs w:val="21"/>
          <w:lang w:val="ro-RO"/>
        </w:rPr>
        <w:t>adresaţi</w:t>
      </w:r>
      <w:r w:rsidRPr="00B215ED">
        <w:rPr>
          <w:sz w:val="21"/>
          <w:szCs w:val="21"/>
          <w:lang w:val="ro-RO"/>
        </w:rPr>
        <w:t xml:space="preserve"> o scrisoare pe</w:t>
      </w:r>
      <w:r w:rsidR="0042354D" w:rsidRPr="00B215ED">
        <w:rPr>
          <w:sz w:val="21"/>
          <w:szCs w:val="21"/>
          <w:lang w:val="ro-RO"/>
        </w:rPr>
        <w:t xml:space="preserve"> adresa</w:t>
      </w:r>
      <w:r w:rsidR="006F1DDC" w:rsidRPr="00B215ED">
        <w:rPr>
          <w:sz w:val="21"/>
          <w:szCs w:val="21"/>
          <w:lang w:val="ro-RO"/>
        </w:rPr>
        <w:t xml:space="preserve"> </w:t>
      </w:r>
      <w:r w:rsidRPr="00B215ED">
        <w:rPr>
          <w:sz w:val="21"/>
          <w:szCs w:val="21"/>
          <w:lang w:val="ro-RO"/>
        </w:rPr>
        <w:t xml:space="preserve">electronică </w:t>
      </w:r>
      <w:bookmarkStart w:id="1" w:name="_Hlk98343127"/>
      <w:r w:rsidR="00253357" w:rsidRPr="00B215ED">
        <w:rPr>
          <w:rStyle w:val="Hyperlink"/>
          <w:b/>
          <w:bCs/>
          <w:sz w:val="21"/>
          <w:szCs w:val="21"/>
        </w:rPr>
        <w:t>mda.</w:t>
      </w:r>
      <w:hyperlink r:id="rId10" w:history="1">
        <w:r w:rsidR="00253357" w:rsidRPr="00B215ED">
          <w:rPr>
            <w:rStyle w:val="Hyperlink"/>
            <w:b/>
            <w:sz w:val="21"/>
            <w:szCs w:val="21"/>
            <w:lang w:val="ro-RO"/>
          </w:rPr>
          <w:t>tenders@procredit-group.com</w:t>
        </w:r>
      </w:hyperlink>
      <w:r w:rsidR="00FC081A" w:rsidRPr="00B215ED">
        <w:rPr>
          <w:b/>
          <w:color w:val="0000FF"/>
          <w:sz w:val="21"/>
          <w:szCs w:val="21"/>
          <w:u w:val="single"/>
          <w:lang w:val="ro-RO"/>
        </w:rPr>
        <w:t>.</w:t>
      </w:r>
      <w:bookmarkEnd w:id="1"/>
    </w:p>
    <w:sectPr w:rsidR="00FC081A" w:rsidRPr="00B215ED" w:rsidSect="006301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990" w:bottom="180" w:left="9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CBB1" w14:textId="77777777" w:rsidR="00792D59" w:rsidRDefault="00792D59">
      <w:pPr>
        <w:pStyle w:val="Header"/>
      </w:pPr>
      <w:r>
        <w:separator/>
      </w:r>
    </w:p>
  </w:endnote>
  <w:endnote w:type="continuationSeparator" w:id="0">
    <w:p w14:paraId="4C462B02" w14:textId="77777777" w:rsidR="00792D59" w:rsidRDefault="00792D59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85B9" w14:textId="77777777" w:rsidR="000C516E" w:rsidRDefault="000C516E" w:rsidP="000C55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71BAFD" w14:textId="77777777" w:rsidR="000C516E" w:rsidRDefault="000C51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CA36" w14:textId="77777777" w:rsidR="000C516E" w:rsidRDefault="000C516E" w:rsidP="00C47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66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1860B9" w14:textId="77777777" w:rsidR="000C516E" w:rsidRPr="000C5589" w:rsidRDefault="000C516E" w:rsidP="000C5589">
    <w:pPr>
      <w:pStyle w:val="Footer"/>
      <w:ind w:right="360"/>
    </w:pPr>
    <w:r w:rsidRPr="000C558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6C87" w14:textId="77777777" w:rsidR="00D0249A" w:rsidRDefault="00D02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4B33" w14:textId="77777777" w:rsidR="00792D59" w:rsidRDefault="00792D59">
      <w:pPr>
        <w:pStyle w:val="Header"/>
      </w:pPr>
      <w:r>
        <w:separator/>
      </w:r>
    </w:p>
  </w:footnote>
  <w:footnote w:type="continuationSeparator" w:id="0">
    <w:p w14:paraId="4A880206" w14:textId="77777777" w:rsidR="00792D59" w:rsidRDefault="00792D59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9415" w14:textId="77777777" w:rsidR="00D0249A" w:rsidRDefault="00D024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800E" w14:textId="30D41225" w:rsidR="00D0249A" w:rsidRDefault="006E10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B06B08B" wp14:editId="14663A3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2117474261" name="MSIPCM6caa44ad96dff76642f765df" descr="{&quot;HashCode&quot;:-1137488977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F9AF7" w14:textId="77777777" w:rsidR="00D0249A" w:rsidRPr="00D0249A" w:rsidRDefault="00D0249A" w:rsidP="00D0249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</w:rPr>
                          </w:pPr>
                          <w:r w:rsidRPr="00D0249A">
                            <w:rPr>
                              <w:rFonts w:ascii="Calibri" w:hAnsi="Calibri" w:cs="Calibri"/>
                              <w:color w:val="A8000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6B08B" id="_x0000_t202" coordsize="21600,21600" o:spt="202" path="m,l,21600r21600,l21600,xe">
              <v:stroke joinstyle="miter"/>
              <v:path gradientshapeok="t" o:connecttype="rect"/>
            </v:shapetype>
            <v:shape id="MSIPCM6caa44ad96dff76642f765df" o:spid="_x0000_s1026" type="#_x0000_t202" alt="{&quot;HashCode&quot;:-1137488977,&quot;Height&quot;:792.0,&quot;Width&quot;:612.0,&quot;Placement&quot;:&quot;Header&quot;,&quot;Index&quot;:&quot;Primary&quot;,&quot;Section&quot;:1,&quot;Top&quot;:0.0,&quot;Left&quot;:0.0}" style="position:absolute;margin-left:0;margin-top:1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" o:allowincell="f" filled="f" stroked="f">
              <v:textbox inset=",0,,0">
                <w:txbxContent>
                  <w:p w14:paraId="2AAF9AF7" w14:textId="77777777" w:rsidR="00D0249A" w:rsidRPr="00D0249A" w:rsidRDefault="00D0249A" w:rsidP="00D0249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</w:rPr>
                    </w:pPr>
                    <w:r w:rsidRPr="00D0249A">
                      <w:rPr>
                        <w:rFonts w:ascii="Calibri" w:hAnsi="Calibri" w:cs="Calibri"/>
                        <w:color w:val="A8000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AB62" w14:textId="77777777" w:rsidR="00D0249A" w:rsidRDefault="00D02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17D23AC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34F04"/>
    <w:multiLevelType w:val="hybridMultilevel"/>
    <w:tmpl w:val="137A759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33F30F1"/>
    <w:multiLevelType w:val="hybridMultilevel"/>
    <w:tmpl w:val="B1965898"/>
    <w:lvl w:ilvl="0" w:tplc="672ED0F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7C36947"/>
    <w:multiLevelType w:val="hybridMultilevel"/>
    <w:tmpl w:val="B3D23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C5B1A"/>
    <w:multiLevelType w:val="hybridMultilevel"/>
    <w:tmpl w:val="6AA0D910"/>
    <w:lvl w:ilvl="0" w:tplc="7658B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25080D"/>
    <w:multiLevelType w:val="hybridMultilevel"/>
    <w:tmpl w:val="11D0AD9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CA3C62"/>
    <w:multiLevelType w:val="hybridMultilevel"/>
    <w:tmpl w:val="6ADCD8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2B7BE2"/>
    <w:multiLevelType w:val="hybridMultilevel"/>
    <w:tmpl w:val="F16A32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A931F6"/>
    <w:multiLevelType w:val="hybridMultilevel"/>
    <w:tmpl w:val="694ABCEA"/>
    <w:lvl w:ilvl="0" w:tplc="E59AD04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8C32E46"/>
    <w:multiLevelType w:val="hybridMultilevel"/>
    <w:tmpl w:val="CD0C012A"/>
    <w:lvl w:ilvl="0" w:tplc="D53C067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C5D5E68"/>
    <w:multiLevelType w:val="hybridMultilevel"/>
    <w:tmpl w:val="608654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D7126D"/>
    <w:multiLevelType w:val="hybridMultilevel"/>
    <w:tmpl w:val="41A6E7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6B43D3"/>
    <w:multiLevelType w:val="hybridMultilevel"/>
    <w:tmpl w:val="9AAADF52"/>
    <w:lvl w:ilvl="0" w:tplc="04F4505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20353B8B"/>
    <w:multiLevelType w:val="hybridMultilevel"/>
    <w:tmpl w:val="FF2C093E"/>
    <w:lvl w:ilvl="0" w:tplc="852EB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802381"/>
    <w:multiLevelType w:val="hybridMultilevel"/>
    <w:tmpl w:val="99CA497A"/>
    <w:lvl w:ilvl="0" w:tplc="98207E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837575"/>
    <w:multiLevelType w:val="hybridMultilevel"/>
    <w:tmpl w:val="A53A1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5F02BA"/>
    <w:multiLevelType w:val="hybridMultilevel"/>
    <w:tmpl w:val="9AAADF52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17" w15:restartNumberingAfterBreak="0">
    <w:nsid w:val="34D878E7"/>
    <w:multiLevelType w:val="hybridMultilevel"/>
    <w:tmpl w:val="29AAE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E33A5"/>
    <w:multiLevelType w:val="hybridMultilevel"/>
    <w:tmpl w:val="67406932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B3401D3"/>
    <w:multiLevelType w:val="hybridMultilevel"/>
    <w:tmpl w:val="6D8E3B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E2559"/>
    <w:multiLevelType w:val="hybridMultilevel"/>
    <w:tmpl w:val="4484CAC4"/>
    <w:lvl w:ilvl="0" w:tplc="6152E3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86299"/>
    <w:multiLevelType w:val="hybridMultilevel"/>
    <w:tmpl w:val="C0A621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AA5B15"/>
    <w:multiLevelType w:val="hybridMultilevel"/>
    <w:tmpl w:val="FB6C1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A02EEB"/>
    <w:multiLevelType w:val="hybridMultilevel"/>
    <w:tmpl w:val="584A82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8E1954"/>
    <w:multiLevelType w:val="hybridMultilevel"/>
    <w:tmpl w:val="BD7CCE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B54DB1"/>
    <w:multiLevelType w:val="multilevel"/>
    <w:tmpl w:val="E7A8DA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07E2BEA"/>
    <w:multiLevelType w:val="hybridMultilevel"/>
    <w:tmpl w:val="ED5CA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43716A5"/>
    <w:multiLevelType w:val="hybridMultilevel"/>
    <w:tmpl w:val="F0047B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9F6C6D"/>
    <w:multiLevelType w:val="hybridMultilevel"/>
    <w:tmpl w:val="C17C45CC"/>
    <w:lvl w:ilvl="0" w:tplc="04190011">
      <w:start w:val="1"/>
      <w:numFmt w:val="decimal"/>
      <w:lvlText w:val="%1)"/>
      <w:lvlJc w:val="left"/>
      <w:pPr>
        <w:tabs>
          <w:tab w:val="num" w:pos="1605"/>
        </w:tabs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9" w15:restartNumberingAfterBreak="0">
    <w:nsid w:val="59BF4D34"/>
    <w:multiLevelType w:val="hybridMultilevel"/>
    <w:tmpl w:val="1C5401C4"/>
    <w:lvl w:ilvl="0" w:tplc="478AFF92">
      <w:start w:val="8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A3F6839"/>
    <w:multiLevelType w:val="hybridMultilevel"/>
    <w:tmpl w:val="4468A4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BA1B9B"/>
    <w:multiLevelType w:val="hybridMultilevel"/>
    <w:tmpl w:val="EFF8B216"/>
    <w:lvl w:ilvl="0" w:tplc="3662C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476545C"/>
    <w:multiLevelType w:val="hybridMultilevel"/>
    <w:tmpl w:val="30522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14CE8"/>
    <w:multiLevelType w:val="hybridMultilevel"/>
    <w:tmpl w:val="5DCE0A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074E98"/>
    <w:multiLevelType w:val="hybridMultilevel"/>
    <w:tmpl w:val="D9648558"/>
    <w:lvl w:ilvl="0" w:tplc="D584AE00">
      <w:start w:val="1"/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8457ABB"/>
    <w:multiLevelType w:val="hybridMultilevel"/>
    <w:tmpl w:val="4774B81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E34173E"/>
    <w:multiLevelType w:val="hybridMultilevel"/>
    <w:tmpl w:val="0B062632"/>
    <w:lvl w:ilvl="0" w:tplc="A93E33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b w:val="0"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05831EE"/>
    <w:multiLevelType w:val="hybridMultilevel"/>
    <w:tmpl w:val="9ED61F4C"/>
    <w:lvl w:ilvl="0" w:tplc="6CEC0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40F28C9"/>
    <w:multiLevelType w:val="hybridMultilevel"/>
    <w:tmpl w:val="B9268800"/>
    <w:lvl w:ilvl="0" w:tplc="852EBB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157BAF"/>
    <w:multiLevelType w:val="hybridMultilevel"/>
    <w:tmpl w:val="61C63D8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0" w15:restartNumberingAfterBreak="0">
    <w:nsid w:val="75EA750C"/>
    <w:multiLevelType w:val="multilevel"/>
    <w:tmpl w:val="A53A171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7CB70E5"/>
    <w:multiLevelType w:val="hybridMultilevel"/>
    <w:tmpl w:val="B016D96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87B50C1"/>
    <w:multiLevelType w:val="hybridMultilevel"/>
    <w:tmpl w:val="7B668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85B45"/>
    <w:multiLevelType w:val="hybridMultilevel"/>
    <w:tmpl w:val="716E04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AD4F8B"/>
    <w:multiLevelType w:val="hybridMultilevel"/>
    <w:tmpl w:val="3D2C37E4"/>
    <w:lvl w:ilvl="0" w:tplc="9654910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4B4DF0"/>
    <w:multiLevelType w:val="hybridMultilevel"/>
    <w:tmpl w:val="7DA45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AD611C"/>
    <w:multiLevelType w:val="hybridMultilevel"/>
    <w:tmpl w:val="7F44DD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6267121">
    <w:abstractNumId w:val="36"/>
  </w:num>
  <w:num w:numId="2" w16cid:durableId="148405093">
    <w:abstractNumId w:val="7"/>
  </w:num>
  <w:num w:numId="3" w16cid:durableId="558514773">
    <w:abstractNumId w:val="22"/>
  </w:num>
  <w:num w:numId="4" w16cid:durableId="1713072904">
    <w:abstractNumId w:val="10"/>
  </w:num>
  <w:num w:numId="5" w16cid:durableId="1420104074">
    <w:abstractNumId w:val="27"/>
  </w:num>
  <w:num w:numId="6" w16cid:durableId="48572287">
    <w:abstractNumId w:val="24"/>
  </w:num>
  <w:num w:numId="7" w16cid:durableId="2143574567">
    <w:abstractNumId w:val="44"/>
  </w:num>
  <w:num w:numId="8" w16cid:durableId="1593050724">
    <w:abstractNumId w:val="14"/>
  </w:num>
  <w:num w:numId="9" w16cid:durableId="1505707482">
    <w:abstractNumId w:val="2"/>
  </w:num>
  <w:num w:numId="10" w16cid:durableId="8143860">
    <w:abstractNumId w:val="28"/>
  </w:num>
  <w:num w:numId="11" w16cid:durableId="937711688">
    <w:abstractNumId w:val="35"/>
  </w:num>
  <w:num w:numId="12" w16cid:durableId="75595035">
    <w:abstractNumId w:val="17"/>
  </w:num>
  <w:num w:numId="13" w16cid:durableId="1451127813">
    <w:abstractNumId w:val="1"/>
  </w:num>
  <w:num w:numId="14" w16cid:durableId="764692405">
    <w:abstractNumId w:val="41"/>
  </w:num>
  <w:num w:numId="15" w16cid:durableId="471750496">
    <w:abstractNumId w:val="21"/>
  </w:num>
  <w:num w:numId="16" w16cid:durableId="1427575914">
    <w:abstractNumId w:val="11"/>
  </w:num>
  <w:num w:numId="17" w16cid:durableId="1420328622">
    <w:abstractNumId w:val="31"/>
  </w:num>
  <w:num w:numId="18" w16cid:durableId="491802390">
    <w:abstractNumId w:val="15"/>
  </w:num>
  <w:num w:numId="19" w16cid:durableId="1038430830">
    <w:abstractNumId w:val="40"/>
  </w:num>
  <w:num w:numId="20" w16cid:durableId="1566647524">
    <w:abstractNumId w:val="5"/>
  </w:num>
  <w:num w:numId="21" w16cid:durableId="1706255034">
    <w:abstractNumId w:val="19"/>
  </w:num>
  <w:num w:numId="22" w16cid:durableId="881670348">
    <w:abstractNumId w:val="43"/>
  </w:num>
  <w:num w:numId="23" w16cid:durableId="793641370">
    <w:abstractNumId w:val="13"/>
  </w:num>
  <w:num w:numId="24" w16cid:durableId="773983990">
    <w:abstractNumId w:val="38"/>
  </w:num>
  <w:num w:numId="25" w16cid:durableId="772751859">
    <w:abstractNumId w:val="18"/>
  </w:num>
  <w:num w:numId="26" w16cid:durableId="1388994302">
    <w:abstractNumId w:val="25"/>
  </w:num>
  <w:num w:numId="27" w16cid:durableId="13384194">
    <w:abstractNumId w:val="37"/>
  </w:num>
  <w:num w:numId="28" w16cid:durableId="708839373">
    <w:abstractNumId w:val="4"/>
  </w:num>
  <w:num w:numId="29" w16cid:durableId="20399292">
    <w:abstractNumId w:val="45"/>
  </w:num>
  <w:num w:numId="30" w16cid:durableId="894926067">
    <w:abstractNumId w:val="32"/>
  </w:num>
  <w:num w:numId="31" w16cid:durableId="1164706546">
    <w:abstractNumId w:val="12"/>
  </w:num>
  <w:num w:numId="32" w16cid:durableId="1033506561">
    <w:abstractNumId w:val="39"/>
  </w:num>
  <w:num w:numId="33" w16cid:durableId="977764287">
    <w:abstractNumId w:val="46"/>
  </w:num>
  <w:num w:numId="34" w16cid:durableId="246231284">
    <w:abstractNumId w:val="42"/>
  </w:num>
  <w:num w:numId="35" w16cid:durableId="1001851484">
    <w:abstractNumId w:val="26"/>
  </w:num>
  <w:num w:numId="36" w16cid:durableId="357119962">
    <w:abstractNumId w:val="20"/>
  </w:num>
  <w:num w:numId="37" w16cid:durableId="1902935665">
    <w:abstractNumId w:val="0"/>
  </w:num>
  <w:num w:numId="38" w16cid:durableId="2004044301">
    <w:abstractNumId w:val="6"/>
  </w:num>
  <w:num w:numId="39" w16cid:durableId="135027144">
    <w:abstractNumId w:val="8"/>
  </w:num>
  <w:num w:numId="40" w16cid:durableId="453063970">
    <w:abstractNumId w:val="33"/>
  </w:num>
  <w:num w:numId="41" w16cid:durableId="638847672">
    <w:abstractNumId w:val="30"/>
  </w:num>
  <w:num w:numId="42" w16cid:durableId="1715274393">
    <w:abstractNumId w:val="29"/>
  </w:num>
  <w:num w:numId="43" w16cid:durableId="1290166863">
    <w:abstractNumId w:val="23"/>
  </w:num>
  <w:num w:numId="44" w16cid:durableId="75760304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69749048">
    <w:abstractNumId w:val="3"/>
  </w:num>
  <w:num w:numId="46" w16cid:durableId="567572557">
    <w:abstractNumId w:val="34"/>
  </w:num>
  <w:num w:numId="47" w16cid:durableId="1281497015">
    <w:abstractNumId w:val="16"/>
  </w:num>
  <w:num w:numId="48" w16cid:durableId="8104381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87"/>
    <w:rsid w:val="00003FA5"/>
    <w:rsid w:val="00005967"/>
    <w:rsid w:val="00006314"/>
    <w:rsid w:val="00010599"/>
    <w:rsid w:val="00014CE5"/>
    <w:rsid w:val="0002246B"/>
    <w:rsid w:val="00023B21"/>
    <w:rsid w:val="00031C0C"/>
    <w:rsid w:val="00036DB6"/>
    <w:rsid w:val="00052F19"/>
    <w:rsid w:val="00055912"/>
    <w:rsid w:val="000660D8"/>
    <w:rsid w:val="0007186A"/>
    <w:rsid w:val="0007445F"/>
    <w:rsid w:val="00076884"/>
    <w:rsid w:val="00085F16"/>
    <w:rsid w:val="000910F8"/>
    <w:rsid w:val="000A663E"/>
    <w:rsid w:val="000B1A1E"/>
    <w:rsid w:val="000B4F8D"/>
    <w:rsid w:val="000C516E"/>
    <w:rsid w:val="000C5589"/>
    <w:rsid w:val="000C7187"/>
    <w:rsid w:val="000C7852"/>
    <w:rsid w:val="000D56CC"/>
    <w:rsid w:val="000E30EC"/>
    <w:rsid w:val="00101DF1"/>
    <w:rsid w:val="00102664"/>
    <w:rsid w:val="00106A38"/>
    <w:rsid w:val="00110469"/>
    <w:rsid w:val="00116586"/>
    <w:rsid w:val="0013297E"/>
    <w:rsid w:val="00141309"/>
    <w:rsid w:val="00144BF5"/>
    <w:rsid w:val="001457D1"/>
    <w:rsid w:val="00153B66"/>
    <w:rsid w:val="0015656C"/>
    <w:rsid w:val="00167219"/>
    <w:rsid w:val="00172B2C"/>
    <w:rsid w:val="00176238"/>
    <w:rsid w:val="00184953"/>
    <w:rsid w:val="001861F5"/>
    <w:rsid w:val="00191482"/>
    <w:rsid w:val="00191CA7"/>
    <w:rsid w:val="001A1CD3"/>
    <w:rsid w:val="001A3AF0"/>
    <w:rsid w:val="001A70C4"/>
    <w:rsid w:val="001B3D8E"/>
    <w:rsid w:val="001B79AC"/>
    <w:rsid w:val="001C300B"/>
    <w:rsid w:val="001C5F36"/>
    <w:rsid w:val="001D24AD"/>
    <w:rsid w:val="001D5537"/>
    <w:rsid w:val="001D7396"/>
    <w:rsid w:val="001E3B81"/>
    <w:rsid w:val="00201EF6"/>
    <w:rsid w:val="00204889"/>
    <w:rsid w:val="002106F3"/>
    <w:rsid w:val="002202DE"/>
    <w:rsid w:val="00221671"/>
    <w:rsid w:val="0022738B"/>
    <w:rsid w:val="00237F4E"/>
    <w:rsid w:val="00244BE1"/>
    <w:rsid w:val="0024627D"/>
    <w:rsid w:val="00253357"/>
    <w:rsid w:val="0029167E"/>
    <w:rsid w:val="00291EFB"/>
    <w:rsid w:val="002A330B"/>
    <w:rsid w:val="002A5A3B"/>
    <w:rsid w:val="002A69F2"/>
    <w:rsid w:val="002B659F"/>
    <w:rsid w:val="002D13A4"/>
    <w:rsid w:val="002D34A0"/>
    <w:rsid w:val="002E1112"/>
    <w:rsid w:val="002E2210"/>
    <w:rsid w:val="002E26A9"/>
    <w:rsid w:val="002E42C7"/>
    <w:rsid w:val="002E7005"/>
    <w:rsid w:val="002E74D3"/>
    <w:rsid w:val="002F3B65"/>
    <w:rsid w:val="00314A5C"/>
    <w:rsid w:val="00320207"/>
    <w:rsid w:val="00323F4B"/>
    <w:rsid w:val="00331715"/>
    <w:rsid w:val="00334526"/>
    <w:rsid w:val="003446E9"/>
    <w:rsid w:val="003530AB"/>
    <w:rsid w:val="00371C69"/>
    <w:rsid w:val="0037365B"/>
    <w:rsid w:val="00375776"/>
    <w:rsid w:val="00396C2D"/>
    <w:rsid w:val="003A7101"/>
    <w:rsid w:val="003B027F"/>
    <w:rsid w:val="003B3B37"/>
    <w:rsid w:val="003B4590"/>
    <w:rsid w:val="003B6054"/>
    <w:rsid w:val="003B7034"/>
    <w:rsid w:val="003C3BAB"/>
    <w:rsid w:val="003C4652"/>
    <w:rsid w:val="003D107F"/>
    <w:rsid w:val="003E463F"/>
    <w:rsid w:val="003F4CFF"/>
    <w:rsid w:val="00403E32"/>
    <w:rsid w:val="004062A4"/>
    <w:rsid w:val="004124B4"/>
    <w:rsid w:val="004131ED"/>
    <w:rsid w:val="0042354D"/>
    <w:rsid w:val="0042704F"/>
    <w:rsid w:val="004273B5"/>
    <w:rsid w:val="00443D3A"/>
    <w:rsid w:val="00447070"/>
    <w:rsid w:val="00447B8D"/>
    <w:rsid w:val="00461528"/>
    <w:rsid w:val="00463D86"/>
    <w:rsid w:val="004718B4"/>
    <w:rsid w:val="00482F1D"/>
    <w:rsid w:val="004A22B1"/>
    <w:rsid w:val="004A77B5"/>
    <w:rsid w:val="004B0A29"/>
    <w:rsid w:val="004B0B59"/>
    <w:rsid w:val="004B3532"/>
    <w:rsid w:val="004B38CE"/>
    <w:rsid w:val="004C772C"/>
    <w:rsid w:val="004D6540"/>
    <w:rsid w:val="004E4969"/>
    <w:rsid w:val="004E7500"/>
    <w:rsid w:val="004F7821"/>
    <w:rsid w:val="004F7904"/>
    <w:rsid w:val="00506302"/>
    <w:rsid w:val="00506834"/>
    <w:rsid w:val="0051445F"/>
    <w:rsid w:val="005145FD"/>
    <w:rsid w:val="0052292B"/>
    <w:rsid w:val="00546851"/>
    <w:rsid w:val="00553BD5"/>
    <w:rsid w:val="00566E6B"/>
    <w:rsid w:val="0057050D"/>
    <w:rsid w:val="00571A44"/>
    <w:rsid w:val="005741F4"/>
    <w:rsid w:val="00577E24"/>
    <w:rsid w:val="0058192A"/>
    <w:rsid w:val="005951C2"/>
    <w:rsid w:val="005A1BE7"/>
    <w:rsid w:val="005B1CA6"/>
    <w:rsid w:val="005B1D11"/>
    <w:rsid w:val="005B5CCB"/>
    <w:rsid w:val="005D108A"/>
    <w:rsid w:val="005E0B3D"/>
    <w:rsid w:val="005F347D"/>
    <w:rsid w:val="005F6F1F"/>
    <w:rsid w:val="005F7224"/>
    <w:rsid w:val="005F7B92"/>
    <w:rsid w:val="006028EF"/>
    <w:rsid w:val="00607D34"/>
    <w:rsid w:val="00611151"/>
    <w:rsid w:val="0061212B"/>
    <w:rsid w:val="00612C6A"/>
    <w:rsid w:val="00617384"/>
    <w:rsid w:val="00621445"/>
    <w:rsid w:val="00621899"/>
    <w:rsid w:val="00621B50"/>
    <w:rsid w:val="00622558"/>
    <w:rsid w:val="006251E1"/>
    <w:rsid w:val="00626551"/>
    <w:rsid w:val="00630138"/>
    <w:rsid w:val="00630689"/>
    <w:rsid w:val="006460BE"/>
    <w:rsid w:val="00650E73"/>
    <w:rsid w:val="006525DB"/>
    <w:rsid w:val="00662ED2"/>
    <w:rsid w:val="00666796"/>
    <w:rsid w:val="006824C7"/>
    <w:rsid w:val="00697D7B"/>
    <w:rsid w:val="006A1E9B"/>
    <w:rsid w:val="006C1FBF"/>
    <w:rsid w:val="006C30F1"/>
    <w:rsid w:val="006C5E8E"/>
    <w:rsid w:val="006C6515"/>
    <w:rsid w:val="006D57FB"/>
    <w:rsid w:val="006D711E"/>
    <w:rsid w:val="006E102D"/>
    <w:rsid w:val="006E5921"/>
    <w:rsid w:val="006F0791"/>
    <w:rsid w:val="006F1DDC"/>
    <w:rsid w:val="006F3937"/>
    <w:rsid w:val="006F6A5F"/>
    <w:rsid w:val="006F753A"/>
    <w:rsid w:val="00711F64"/>
    <w:rsid w:val="00714525"/>
    <w:rsid w:val="00730DB2"/>
    <w:rsid w:val="007317DE"/>
    <w:rsid w:val="00736026"/>
    <w:rsid w:val="00741C68"/>
    <w:rsid w:val="00743E13"/>
    <w:rsid w:val="0075075D"/>
    <w:rsid w:val="00750F8B"/>
    <w:rsid w:val="00751449"/>
    <w:rsid w:val="007629F9"/>
    <w:rsid w:val="00762F82"/>
    <w:rsid w:val="00792D59"/>
    <w:rsid w:val="007959EB"/>
    <w:rsid w:val="007A1DF9"/>
    <w:rsid w:val="007A41DD"/>
    <w:rsid w:val="007B4E32"/>
    <w:rsid w:val="007C1306"/>
    <w:rsid w:val="007C76AD"/>
    <w:rsid w:val="007D0C5B"/>
    <w:rsid w:val="007D1A2A"/>
    <w:rsid w:val="007D244F"/>
    <w:rsid w:val="007D4C5B"/>
    <w:rsid w:val="007F5666"/>
    <w:rsid w:val="008003E3"/>
    <w:rsid w:val="00810B1F"/>
    <w:rsid w:val="00815590"/>
    <w:rsid w:val="008204E2"/>
    <w:rsid w:val="00826E85"/>
    <w:rsid w:val="00833DFE"/>
    <w:rsid w:val="00847878"/>
    <w:rsid w:val="00850A84"/>
    <w:rsid w:val="008610ED"/>
    <w:rsid w:val="00863649"/>
    <w:rsid w:val="008657B8"/>
    <w:rsid w:val="00873FD8"/>
    <w:rsid w:val="0088033F"/>
    <w:rsid w:val="00890A48"/>
    <w:rsid w:val="00892E09"/>
    <w:rsid w:val="008936A5"/>
    <w:rsid w:val="00893CF6"/>
    <w:rsid w:val="00896854"/>
    <w:rsid w:val="008A552B"/>
    <w:rsid w:val="008A7455"/>
    <w:rsid w:val="008A7C0E"/>
    <w:rsid w:val="008B1800"/>
    <w:rsid w:val="008B6EBE"/>
    <w:rsid w:val="008C4B6D"/>
    <w:rsid w:val="008C4BE7"/>
    <w:rsid w:val="008D1520"/>
    <w:rsid w:val="008D20BF"/>
    <w:rsid w:val="008D2281"/>
    <w:rsid w:val="008D23C9"/>
    <w:rsid w:val="008D439B"/>
    <w:rsid w:val="008E42E5"/>
    <w:rsid w:val="008E5327"/>
    <w:rsid w:val="008F0287"/>
    <w:rsid w:val="008F04E3"/>
    <w:rsid w:val="008F1497"/>
    <w:rsid w:val="008F67D6"/>
    <w:rsid w:val="009045E2"/>
    <w:rsid w:val="00905FBD"/>
    <w:rsid w:val="00911C50"/>
    <w:rsid w:val="009136F7"/>
    <w:rsid w:val="00933D97"/>
    <w:rsid w:val="00934358"/>
    <w:rsid w:val="00934818"/>
    <w:rsid w:val="00935369"/>
    <w:rsid w:val="00943C27"/>
    <w:rsid w:val="009447F5"/>
    <w:rsid w:val="00944E4E"/>
    <w:rsid w:val="00945F0A"/>
    <w:rsid w:val="00947D0D"/>
    <w:rsid w:val="0095395E"/>
    <w:rsid w:val="00954C2B"/>
    <w:rsid w:val="009742F1"/>
    <w:rsid w:val="00982DE8"/>
    <w:rsid w:val="0098431D"/>
    <w:rsid w:val="0099131F"/>
    <w:rsid w:val="00992C07"/>
    <w:rsid w:val="00994055"/>
    <w:rsid w:val="009A6896"/>
    <w:rsid w:val="009A6D19"/>
    <w:rsid w:val="009B58A0"/>
    <w:rsid w:val="009B7F7E"/>
    <w:rsid w:val="009C5B4F"/>
    <w:rsid w:val="009C74B1"/>
    <w:rsid w:val="009D4A11"/>
    <w:rsid w:val="009D674D"/>
    <w:rsid w:val="009D6D21"/>
    <w:rsid w:val="009E08C5"/>
    <w:rsid w:val="009E2C7A"/>
    <w:rsid w:val="009E6866"/>
    <w:rsid w:val="009F2E45"/>
    <w:rsid w:val="009F4456"/>
    <w:rsid w:val="009F76FB"/>
    <w:rsid w:val="00A01616"/>
    <w:rsid w:val="00A03978"/>
    <w:rsid w:val="00A06E0B"/>
    <w:rsid w:val="00A10475"/>
    <w:rsid w:val="00A10D77"/>
    <w:rsid w:val="00A16229"/>
    <w:rsid w:val="00A16D0B"/>
    <w:rsid w:val="00A17A57"/>
    <w:rsid w:val="00A211DD"/>
    <w:rsid w:val="00A2208B"/>
    <w:rsid w:val="00A229A2"/>
    <w:rsid w:val="00A31F60"/>
    <w:rsid w:val="00A44F91"/>
    <w:rsid w:val="00A50DC0"/>
    <w:rsid w:val="00A5184A"/>
    <w:rsid w:val="00A5642B"/>
    <w:rsid w:val="00A5684D"/>
    <w:rsid w:val="00A572DD"/>
    <w:rsid w:val="00A61991"/>
    <w:rsid w:val="00A61B16"/>
    <w:rsid w:val="00A62667"/>
    <w:rsid w:val="00A65343"/>
    <w:rsid w:val="00A6594E"/>
    <w:rsid w:val="00A8050F"/>
    <w:rsid w:val="00A80BEC"/>
    <w:rsid w:val="00A8626F"/>
    <w:rsid w:val="00A973B2"/>
    <w:rsid w:val="00AB1790"/>
    <w:rsid w:val="00AB2849"/>
    <w:rsid w:val="00AC0EC9"/>
    <w:rsid w:val="00AC1EF6"/>
    <w:rsid w:val="00AC5740"/>
    <w:rsid w:val="00AE0597"/>
    <w:rsid w:val="00AE7977"/>
    <w:rsid w:val="00AF5ED3"/>
    <w:rsid w:val="00AF5FE7"/>
    <w:rsid w:val="00B032B7"/>
    <w:rsid w:val="00B03479"/>
    <w:rsid w:val="00B03EE8"/>
    <w:rsid w:val="00B17BD3"/>
    <w:rsid w:val="00B215ED"/>
    <w:rsid w:val="00B219FC"/>
    <w:rsid w:val="00B237A8"/>
    <w:rsid w:val="00B248A1"/>
    <w:rsid w:val="00B37871"/>
    <w:rsid w:val="00B44861"/>
    <w:rsid w:val="00B44A97"/>
    <w:rsid w:val="00B57581"/>
    <w:rsid w:val="00B70B0D"/>
    <w:rsid w:val="00B737A6"/>
    <w:rsid w:val="00B73843"/>
    <w:rsid w:val="00B73C2D"/>
    <w:rsid w:val="00B75712"/>
    <w:rsid w:val="00B81A1E"/>
    <w:rsid w:val="00B8647B"/>
    <w:rsid w:val="00B9362A"/>
    <w:rsid w:val="00BA033B"/>
    <w:rsid w:val="00BA0516"/>
    <w:rsid w:val="00BA622B"/>
    <w:rsid w:val="00BA6BAF"/>
    <w:rsid w:val="00BB0B00"/>
    <w:rsid w:val="00BB5BDB"/>
    <w:rsid w:val="00BC1152"/>
    <w:rsid w:val="00BC1464"/>
    <w:rsid w:val="00BC17A6"/>
    <w:rsid w:val="00BC2560"/>
    <w:rsid w:val="00BC7F11"/>
    <w:rsid w:val="00BD40B5"/>
    <w:rsid w:val="00BD72D0"/>
    <w:rsid w:val="00BE1163"/>
    <w:rsid w:val="00BE3AE2"/>
    <w:rsid w:val="00BE6694"/>
    <w:rsid w:val="00BF19A6"/>
    <w:rsid w:val="00C12922"/>
    <w:rsid w:val="00C22336"/>
    <w:rsid w:val="00C239B1"/>
    <w:rsid w:val="00C24A0C"/>
    <w:rsid w:val="00C33F8A"/>
    <w:rsid w:val="00C36086"/>
    <w:rsid w:val="00C413CA"/>
    <w:rsid w:val="00C41F61"/>
    <w:rsid w:val="00C44D7C"/>
    <w:rsid w:val="00C47F98"/>
    <w:rsid w:val="00C55ACD"/>
    <w:rsid w:val="00C573B6"/>
    <w:rsid w:val="00C62B17"/>
    <w:rsid w:val="00C714A3"/>
    <w:rsid w:val="00C73517"/>
    <w:rsid w:val="00C800DC"/>
    <w:rsid w:val="00C8169C"/>
    <w:rsid w:val="00C96115"/>
    <w:rsid w:val="00CB3860"/>
    <w:rsid w:val="00CC0AAF"/>
    <w:rsid w:val="00CC1F56"/>
    <w:rsid w:val="00CC3186"/>
    <w:rsid w:val="00CD6272"/>
    <w:rsid w:val="00CE3737"/>
    <w:rsid w:val="00CF5604"/>
    <w:rsid w:val="00CF7FEB"/>
    <w:rsid w:val="00D0063F"/>
    <w:rsid w:val="00D0249A"/>
    <w:rsid w:val="00D14C28"/>
    <w:rsid w:val="00D22898"/>
    <w:rsid w:val="00D25AF0"/>
    <w:rsid w:val="00D53CD1"/>
    <w:rsid w:val="00D62D8B"/>
    <w:rsid w:val="00D653D3"/>
    <w:rsid w:val="00D72652"/>
    <w:rsid w:val="00D73EE5"/>
    <w:rsid w:val="00D77952"/>
    <w:rsid w:val="00D82B6A"/>
    <w:rsid w:val="00D95EB2"/>
    <w:rsid w:val="00D9698A"/>
    <w:rsid w:val="00DA2E4A"/>
    <w:rsid w:val="00DA58E6"/>
    <w:rsid w:val="00DA6F5E"/>
    <w:rsid w:val="00DB31F3"/>
    <w:rsid w:val="00DB5365"/>
    <w:rsid w:val="00DC32EA"/>
    <w:rsid w:val="00DC4332"/>
    <w:rsid w:val="00DC5977"/>
    <w:rsid w:val="00DC63CA"/>
    <w:rsid w:val="00DD0EBD"/>
    <w:rsid w:val="00DD637B"/>
    <w:rsid w:val="00DD721B"/>
    <w:rsid w:val="00DE5741"/>
    <w:rsid w:val="00DF340C"/>
    <w:rsid w:val="00DF50C2"/>
    <w:rsid w:val="00E01BC5"/>
    <w:rsid w:val="00E03C5B"/>
    <w:rsid w:val="00E14BD2"/>
    <w:rsid w:val="00E20622"/>
    <w:rsid w:val="00E20827"/>
    <w:rsid w:val="00E23DF3"/>
    <w:rsid w:val="00E30CDB"/>
    <w:rsid w:val="00E36CEC"/>
    <w:rsid w:val="00E37144"/>
    <w:rsid w:val="00E52502"/>
    <w:rsid w:val="00E533A7"/>
    <w:rsid w:val="00E5517F"/>
    <w:rsid w:val="00E80360"/>
    <w:rsid w:val="00E808B2"/>
    <w:rsid w:val="00E96DB3"/>
    <w:rsid w:val="00EA018D"/>
    <w:rsid w:val="00EA1957"/>
    <w:rsid w:val="00EA21B1"/>
    <w:rsid w:val="00EA22BF"/>
    <w:rsid w:val="00EB2002"/>
    <w:rsid w:val="00EC0DF1"/>
    <w:rsid w:val="00ED528B"/>
    <w:rsid w:val="00ED729A"/>
    <w:rsid w:val="00EE429A"/>
    <w:rsid w:val="00EF2936"/>
    <w:rsid w:val="00EF4D13"/>
    <w:rsid w:val="00EF5F7D"/>
    <w:rsid w:val="00F041DD"/>
    <w:rsid w:val="00F156EB"/>
    <w:rsid w:val="00F16154"/>
    <w:rsid w:val="00F20D76"/>
    <w:rsid w:val="00F312BC"/>
    <w:rsid w:val="00F4009E"/>
    <w:rsid w:val="00F47361"/>
    <w:rsid w:val="00F51297"/>
    <w:rsid w:val="00F51475"/>
    <w:rsid w:val="00F53B02"/>
    <w:rsid w:val="00F623F5"/>
    <w:rsid w:val="00F70C29"/>
    <w:rsid w:val="00F71548"/>
    <w:rsid w:val="00F71CAE"/>
    <w:rsid w:val="00F755E6"/>
    <w:rsid w:val="00F77381"/>
    <w:rsid w:val="00F774F6"/>
    <w:rsid w:val="00F80FD8"/>
    <w:rsid w:val="00F85984"/>
    <w:rsid w:val="00F86762"/>
    <w:rsid w:val="00FA7255"/>
    <w:rsid w:val="00FC081A"/>
    <w:rsid w:val="00FC3C02"/>
    <w:rsid w:val="00FE103A"/>
    <w:rsid w:val="00FE53B7"/>
    <w:rsid w:val="00FF13B4"/>
    <w:rsid w:val="00FF2B35"/>
    <w:rsid w:val="00FF4E68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35160"/>
  <w15:chartTrackingRefBased/>
  <w15:docId w15:val="{50F2AA35-DCC8-4705-8358-F4D4F353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 w:cs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DD72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customStyle="1" w:styleId="trans2">
    <w:name w:val="trans2"/>
    <w:rsid w:val="00FF13B4"/>
    <w:rPr>
      <w:rFonts w:ascii="Verdana" w:hAnsi="Verdana" w:hint="default"/>
      <w:b w:val="0"/>
      <w:bCs w:val="0"/>
      <w:color w:val="333333"/>
      <w:sz w:val="20"/>
      <w:szCs w:val="20"/>
    </w:rPr>
  </w:style>
  <w:style w:type="character" w:styleId="FollowedHyperlink">
    <w:name w:val="FollowedHyperlink"/>
    <w:rsid w:val="00006314"/>
    <w:rPr>
      <w:color w:val="800080"/>
      <w:u w:val="single"/>
    </w:rPr>
  </w:style>
  <w:style w:type="table" w:styleId="TableGrid">
    <w:name w:val="Table Grid"/>
    <w:basedOn w:val="TableNormal"/>
    <w:rsid w:val="00B81A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55ACD"/>
    <w:pPr>
      <w:ind w:left="720"/>
    </w:pPr>
  </w:style>
  <w:style w:type="paragraph" w:styleId="HTMLPreformatted">
    <w:name w:val="HTML Preformatted"/>
    <w:basedOn w:val="Normal"/>
    <w:link w:val="HTMLPreformattedChar"/>
    <w:rsid w:val="002D3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eastAsia="Courier New" w:hAnsi="Courier New" w:cs="Courier New"/>
      <w:lang w:val="ru-RU" w:eastAsia="ar-SA"/>
    </w:rPr>
  </w:style>
  <w:style w:type="character" w:customStyle="1" w:styleId="HTMLPreformattedChar">
    <w:name w:val="HTML Preformatted Char"/>
    <w:link w:val="HTMLPreformatted"/>
    <w:rsid w:val="002D34A0"/>
    <w:rPr>
      <w:rFonts w:ascii="Courier New" w:eastAsia="Courier New" w:hAnsi="Courier New" w:cs="Courier New"/>
      <w:lang w:eastAsia="ar-SA"/>
    </w:rPr>
  </w:style>
  <w:style w:type="paragraph" w:styleId="Revision">
    <w:name w:val="Revision"/>
    <w:hidden/>
    <w:uiPriority w:val="99"/>
    <w:semiHidden/>
    <w:rsid w:val="009F76FB"/>
    <w:rPr>
      <w:rFonts w:ascii="Arial" w:hAnsi="Arial" w:cs="Arial"/>
      <w:lang w:val="en-GB" w:eastAsia="en-US"/>
    </w:rPr>
  </w:style>
  <w:style w:type="character" w:styleId="UnresolvedMention">
    <w:name w:val="Unresolved Mention"/>
    <w:uiPriority w:val="99"/>
    <w:semiHidden/>
    <w:unhideWhenUsed/>
    <w:rsid w:val="00253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enders@procredit-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procredit-group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CC1D-2552-48B4-BD4D-7C7AACF3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and Tender Procedure</vt:lpstr>
    </vt:vector>
  </TitlesOfParts>
  <Company>PCB</Company>
  <LinksUpToDate>false</LinksUpToDate>
  <CharactersWithSpaces>4062</CharactersWithSpaces>
  <SharedDoc>false</SharedDoc>
  <HLinks>
    <vt:vector size="12" baseType="variant">
      <vt:variant>
        <vt:i4>6619151</vt:i4>
      </vt:variant>
      <vt:variant>
        <vt:i4>3</vt:i4>
      </vt:variant>
      <vt:variant>
        <vt:i4>0</vt:i4>
      </vt:variant>
      <vt:variant>
        <vt:i4>5</vt:i4>
      </vt:variant>
      <vt:variant>
        <vt:lpwstr>mailto:tenders@procredit-group.com</vt:lpwstr>
      </vt:variant>
      <vt:variant>
        <vt:lpwstr/>
      </vt:variant>
      <vt:variant>
        <vt:i4>6619151</vt:i4>
      </vt:variant>
      <vt:variant>
        <vt:i4>0</vt:i4>
      </vt:variant>
      <vt:variant>
        <vt:i4>0</vt:i4>
      </vt:variant>
      <vt:variant>
        <vt:i4>5</vt:i4>
      </vt:variant>
      <vt:variant>
        <vt:lpwstr>mailto:tenders@procredit-group.com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and Tender Procedure</dc:title>
  <dc:subject/>
  <dc:creator>Simon Herrmann</dc:creator>
  <cp:keywords/>
  <cp:lastModifiedBy>Tatiana Todorov, PCB MDA</cp:lastModifiedBy>
  <cp:revision>5</cp:revision>
  <cp:lastPrinted>2010-07-13T13:58:00Z</cp:lastPrinted>
  <dcterms:created xsi:type="dcterms:W3CDTF">2026-06-21T19:04:00Z</dcterms:created>
  <dcterms:modified xsi:type="dcterms:W3CDTF">2026-06-23T14:55:00Z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SiteId">
    <vt:lpwstr>3471ad6d-e2eb-4e85-93ae-c344b4ac592c</vt:lpwstr>
  </property>
  <property fmtid="{D5CDD505-2E9C-101B-9397-08002B2CF9AE}" pid="3" name="MSIP_Label_ee7c5732-5012-4451-be88-152629b6aec8_SetDate">
    <vt:lpwstr>2022-03-17T19:51:19Z</vt:lpwstr>
  </property>
  <property fmtid="{D5CDD505-2E9C-101B-9397-08002B2CF9AE}" pid="4" name="MSIP_Label_ee7c5732-5012-4451-be88-152629b6aec8_Name">
    <vt:lpwstr>Confidential_0</vt:lpwstr>
  </property>
  <property fmtid="{D5CDD505-2E9C-101B-9397-08002B2CF9AE}" pid="5" name="MSIP_Label_ee7c5732-5012-4451-be88-152629b6aec8_Method">
    <vt:lpwstr>Standard</vt:lpwstr>
  </property>
  <property fmtid="{D5CDD505-2E9C-101B-9397-08002B2CF9AE}" pid="6" name="MSIP_Label_ee7c5732-5012-4451-be88-152629b6aec8_Enabled">
    <vt:lpwstr>true</vt:lpwstr>
  </property>
  <property fmtid="{D5CDD505-2E9C-101B-9397-08002B2CF9AE}" pid="7" name="MSIP_Label_ee7c5732-5012-4451-be88-152629b6aec8_ContentBits">
    <vt:lpwstr>0</vt:lpwstr>
  </property>
  <property fmtid="{D5CDD505-2E9C-101B-9397-08002B2CF9AE}" pid="8" name="MSIP_Label_ee7c5732-5012-4451-be88-152629b6aec8_ActionId">
    <vt:lpwstr>4cf234d0-e59d-43ff-8b2c-e4b9661bf88f</vt:lpwstr>
  </property>
</Properties>
</file>